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9" w:rsidRPr="00494630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4630">
        <w:rPr>
          <w:rFonts w:ascii="Times New Roman" w:hAnsi="Times New Roman"/>
          <w:b/>
          <w:sz w:val="24"/>
          <w:szCs w:val="24"/>
        </w:rPr>
        <w:t>КОМИТЕТ АДМИНИСТРАЦИИ ЗАРИНСКОГО РАЙОНА</w:t>
      </w:r>
    </w:p>
    <w:p w:rsidR="002A01D9" w:rsidRPr="00494630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4630">
        <w:rPr>
          <w:rFonts w:ascii="Times New Roman" w:hAnsi="Times New Roman"/>
          <w:b/>
          <w:sz w:val="24"/>
          <w:szCs w:val="24"/>
        </w:rPr>
        <w:t xml:space="preserve"> ПО ОБРАЗОВАНИЮ И ДЕЛАМ МОЛОДЁЖИ</w:t>
      </w:r>
    </w:p>
    <w:p w:rsidR="002A01D9" w:rsidRPr="00494630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4630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БЮДЖЕТ</w:t>
      </w:r>
      <w:r w:rsidRPr="00494630">
        <w:rPr>
          <w:rFonts w:ascii="Times New Roman" w:hAnsi="Times New Roman"/>
          <w:b/>
          <w:sz w:val="24"/>
          <w:szCs w:val="24"/>
        </w:rPr>
        <w:t>НОЕ ОБЩЕОБРАЗОВАТЕЛЬНОЕ УЧРЕЖДЕНИЕ</w:t>
      </w: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94630">
        <w:rPr>
          <w:rFonts w:ascii="Times New Roman" w:hAnsi="Times New Roman"/>
          <w:b/>
          <w:sz w:val="24"/>
          <w:szCs w:val="24"/>
        </w:rPr>
        <w:t>«ТЯГУНСКАЯ СРЕДНЯЯ ОБЩЕОБРАЗОВАТЕЛЬНАЯ ШКОЛА»</w:t>
      </w: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2999"/>
        <w:gridCol w:w="3228"/>
      </w:tblGrid>
      <w:tr w:rsidR="0000403A" w:rsidTr="007E2B18">
        <w:tc>
          <w:tcPr>
            <w:tcW w:w="3473" w:type="dxa"/>
            <w:shd w:val="clear" w:color="auto" w:fill="auto"/>
          </w:tcPr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ЗУВР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Крылова С. Н.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«__»_</w:t>
            </w:r>
            <w:r w:rsidR="008A0BBC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_____________2022</w:t>
            </w: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«Принято» 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Решением 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педагогического совета школы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___ </w:t>
            </w:r>
            <w:proofErr w:type="gramStart"/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2A01D9" w:rsidRPr="007E2B18" w:rsidRDefault="008A0BBC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«___»______________2022</w:t>
            </w:r>
            <w:r w:rsidR="002A01D9"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</w:tcPr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Директор школы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А.В. Тимофеева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Приказ № ___ </w:t>
            </w:r>
            <w:proofErr w:type="gramStart"/>
            <w:r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2A01D9" w:rsidRPr="007E2B18" w:rsidRDefault="008A0BBC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«___»________2022</w:t>
            </w:r>
            <w:r w:rsidR="002A01D9" w:rsidRPr="007E2B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A01D9" w:rsidRPr="007E2B18" w:rsidRDefault="002A01D9" w:rsidP="007E2B18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Default="002A01D9" w:rsidP="002A01D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A01D9" w:rsidRPr="002A01D9" w:rsidRDefault="002A01D9" w:rsidP="002A01D9">
      <w:pPr>
        <w:spacing w:line="360" w:lineRule="auto"/>
        <w:jc w:val="center"/>
        <w:rPr>
          <w:b/>
        </w:rPr>
      </w:pPr>
      <w:r>
        <w:rPr>
          <w:b/>
          <w:bCs/>
          <w:color w:val="000000"/>
        </w:rPr>
        <w:t xml:space="preserve">РАБОЧАЯ </w:t>
      </w:r>
      <w:r w:rsidRPr="002A01D9">
        <w:rPr>
          <w:b/>
          <w:bCs/>
          <w:color w:val="000000"/>
        </w:rPr>
        <w:t xml:space="preserve">ПРОГРАММА </w:t>
      </w:r>
      <w:r w:rsidRPr="002A01D9">
        <w:rPr>
          <w:b/>
        </w:rPr>
        <w:t>КУРСА  ВНЕУРОЧНОЙ  ДЕЯТЕЛЬНОСТИ</w:t>
      </w:r>
    </w:p>
    <w:p w:rsidR="002A01D9" w:rsidRP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2A01D9">
        <w:rPr>
          <w:b/>
          <w:color w:val="000000"/>
        </w:rPr>
        <w:t>«</w:t>
      </w:r>
      <w:r w:rsidR="008A0BBC">
        <w:rPr>
          <w:b/>
          <w:color w:val="000000"/>
        </w:rPr>
        <w:t>УЧУ РУССКИЙ</w:t>
      </w:r>
      <w:r w:rsidRPr="002A01D9">
        <w:rPr>
          <w:b/>
          <w:color w:val="000000"/>
        </w:rPr>
        <w:t>»</w:t>
      </w: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 КЛАСС</w:t>
      </w: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СРОК РЕАЛИЗАЦИИ - 1 ГОД</w:t>
      </w: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autoSpaceDE w:val="0"/>
        <w:snapToGri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Составитель: Емельянова Б.С.</w:t>
      </w:r>
    </w:p>
    <w:p w:rsidR="002A01D9" w:rsidRDefault="002A01D9" w:rsidP="002A01D9">
      <w:pPr>
        <w:shd w:val="clear" w:color="auto" w:fill="FFFFFF"/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учитель русского языка и литературы</w:t>
      </w: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autoSpaceDE w:val="0"/>
        <w:snapToGrid w:val="0"/>
        <w:jc w:val="center"/>
        <w:rPr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ab/>
      </w:r>
    </w:p>
    <w:p w:rsidR="002A01D9" w:rsidRDefault="002A01D9" w:rsidP="002A01D9">
      <w:pPr>
        <w:shd w:val="clear" w:color="auto" w:fill="FFFFFF"/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2A01D9" w:rsidRDefault="002A01D9" w:rsidP="002A01D9">
      <w:pPr>
        <w:shd w:val="clear" w:color="auto" w:fill="FFFFFF"/>
        <w:autoSpaceDE w:val="0"/>
        <w:jc w:val="center"/>
        <w:rPr>
          <w:bCs/>
          <w:color w:val="000000"/>
        </w:rPr>
      </w:pPr>
    </w:p>
    <w:p w:rsidR="002A01D9" w:rsidRDefault="002A01D9" w:rsidP="002A01D9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A01D9" w:rsidRDefault="002A01D9" w:rsidP="002A01D9">
      <w:pPr>
        <w:jc w:val="center"/>
        <w:rPr>
          <w:color w:val="000000"/>
        </w:rPr>
      </w:pPr>
    </w:p>
    <w:p w:rsidR="002A01D9" w:rsidRDefault="008A0BBC" w:rsidP="002A01D9">
      <w:pPr>
        <w:jc w:val="center"/>
        <w:rPr>
          <w:color w:val="000000"/>
        </w:rPr>
      </w:pPr>
      <w:r>
        <w:rPr>
          <w:color w:val="000000"/>
        </w:rPr>
        <w:t>2022</w:t>
      </w:r>
    </w:p>
    <w:p w:rsidR="00A44882" w:rsidRPr="00CB601D" w:rsidRDefault="00A44882" w:rsidP="004919DA">
      <w:pPr>
        <w:jc w:val="center"/>
        <w:outlineLvl w:val="2"/>
        <w:rPr>
          <w:b/>
          <w:bCs/>
        </w:rPr>
      </w:pPr>
      <w:r w:rsidRPr="00CB601D">
        <w:rPr>
          <w:b/>
          <w:bCs/>
        </w:rPr>
        <w:lastRenderedPageBreak/>
        <w:t>ПОЯСНИТЕЛЬНАЯ ЗАПИСКА</w:t>
      </w:r>
    </w:p>
    <w:p w:rsidR="00A44882" w:rsidRPr="00CB601D" w:rsidRDefault="00A44882" w:rsidP="004919DA">
      <w:pPr>
        <w:jc w:val="center"/>
        <w:outlineLvl w:val="2"/>
        <w:rPr>
          <w:b/>
          <w:bCs/>
        </w:rPr>
      </w:pPr>
    </w:p>
    <w:p w:rsidR="00684E28" w:rsidRPr="00CB601D" w:rsidRDefault="00A44882" w:rsidP="00BD0905">
      <w:pPr>
        <w:shd w:val="clear" w:color="auto" w:fill="FFFFFF"/>
        <w:jc w:val="both"/>
        <w:rPr>
          <w:color w:val="000000"/>
        </w:rPr>
      </w:pPr>
      <w:r w:rsidRPr="00CB601D">
        <w:t xml:space="preserve">              </w:t>
      </w:r>
      <w:r w:rsidR="00684E28" w:rsidRPr="00CB601D">
        <w:t>Программа курса</w:t>
      </w:r>
      <w:r w:rsidR="007159D6" w:rsidRPr="00CB601D">
        <w:t xml:space="preserve"> внеурочной деятельности «</w:t>
      </w:r>
      <w:r w:rsidR="008A0BBC">
        <w:t>Учу русский</w:t>
      </w:r>
      <w:r w:rsidR="007159D6" w:rsidRPr="00CB601D">
        <w:t>»</w:t>
      </w:r>
      <w:r w:rsidR="00684E28" w:rsidRPr="00CB601D">
        <w:t xml:space="preserve"> </w:t>
      </w:r>
      <w:r w:rsidR="00800282" w:rsidRPr="00CB601D">
        <w:t xml:space="preserve">для учащихся 9 класса </w:t>
      </w:r>
      <w:r w:rsidR="00684E28" w:rsidRPr="00CB601D">
        <w:t>составлена</w:t>
      </w:r>
      <w:r w:rsidR="00E767E7" w:rsidRPr="00CB601D">
        <w:t xml:space="preserve"> в соответствии с требованиями Федерального государственного образовательного стандарта </w:t>
      </w:r>
      <w:r w:rsidR="00FA5926" w:rsidRPr="00CB601D">
        <w:t>основного</w:t>
      </w:r>
      <w:r w:rsidR="00E767E7" w:rsidRPr="00CB601D">
        <w:t xml:space="preserve"> общего образования</w:t>
      </w:r>
      <w:r w:rsidR="00AC100E" w:rsidRPr="00CB601D">
        <w:t xml:space="preserve">, разработана на основе действующих образовательных стандартов по русскому языку, кодификатора, развивает элемент содержания базового  курса «Русский язык», позволяет удовлетворить познавательные потребности </w:t>
      </w:r>
      <w:proofErr w:type="gramStart"/>
      <w:r w:rsidR="00AC100E" w:rsidRPr="00CB601D">
        <w:t>учащихся</w:t>
      </w:r>
      <w:proofErr w:type="gramEnd"/>
      <w:r w:rsidR="00AC100E" w:rsidRPr="00CB601D">
        <w:t xml:space="preserve"> и создает условия для подготовки к ОГЭ.</w:t>
      </w:r>
    </w:p>
    <w:p w:rsidR="004D0743" w:rsidRPr="00CB601D" w:rsidRDefault="004D0743" w:rsidP="004D0743">
      <w:pPr>
        <w:ind w:firstLine="708"/>
        <w:jc w:val="both"/>
      </w:pPr>
      <w:r w:rsidRPr="00CB601D">
        <w:rPr>
          <w:color w:val="000000"/>
        </w:rPr>
        <w:t xml:space="preserve">На освоение курса в </w:t>
      </w:r>
      <w:r w:rsidR="00AC100E" w:rsidRPr="00CB601D">
        <w:rPr>
          <w:color w:val="000000"/>
        </w:rPr>
        <w:t>9</w:t>
      </w:r>
      <w:r w:rsidRPr="00CB601D">
        <w:rPr>
          <w:color w:val="000000"/>
        </w:rPr>
        <w:t xml:space="preserve"> классе отводится 34 часа в год (1 час в неделю) </w:t>
      </w:r>
      <w:r w:rsidR="009F0EB7">
        <w:rPr>
          <w:color w:val="000000"/>
        </w:rPr>
        <w:t>согласно Учебному плану МБОУ «</w:t>
      </w:r>
      <w:proofErr w:type="spellStart"/>
      <w:r w:rsidR="009F0EB7">
        <w:rPr>
          <w:color w:val="000000"/>
        </w:rPr>
        <w:t>Тягунская</w:t>
      </w:r>
      <w:proofErr w:type="spellEnd"/>
      <w:r w:rsidR="009F0EB7">
        <w:rPr>
          <w:color w:val="000000"/>
        </w:rPr>
        <w:t xml:space="preserve"> СО</w:t>
      </w:r>
      <w:r w:rsidRPr="00CB601D">
        <w:rPr>
          <w:color w:val="000000"/>
        </w:rPr>
        <w:t>Ш</w:t>
      </w:r>
      <w:r w:rsidR="009F0EB7">
        <w:rPr>
          <w:color w:val="000000"/>
        </w:rPr>
        <w:t>».</w:t>
      </w:r>
    </w:p>
    <w:p w:rsidR="00AC100E" w:rsidRPr="00CB601D" w:rsidRDefault="00684E28" w:rsidP="00AC100E">
      <w:pPr>
        <w:shd w:val="clear" w:color="auto" w:fill="FFFFFF"/>
        <w:jc w:val="both"/>
      </w:pPr>
      <w:r w:rsidRPr="00CB601D">
        <w:tab/>
      </w:r>
      <w:r w:rsidR="00AC100E" w:rsidRPr="00CB601D">
        <w:t>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AC100E" w:rsidRPr="00CB601D" w:rsidRDefault="00AC100E" w:rsidP="00800282">
      <w:pPr>
        <w:shd w:val="clear" w:color="auto" w:fill="FFFFFF"/>
        <w:ind w:firstLine="708"/>
        <w:jc w:val="both"/>
      </w:pPr>
      <w:r w:rsidRPr="00CB601D">
        <w:rPr>
          <w:b/>
        </w:rPr>
        <w:t>Цель изучения курса:</w:t>
      </w:r>
      <w:r w:rsidRPr="00CB601D">
        <w:t xml:space="preserve"> 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800282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 xml:space="preserve"> овладение основными нормам</w:t>
      </w:r>
      <w:r w:rsidRPr="00CB601D">
        <w:t>и русского литературного языка;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 xml:space="preserve"> обогащение словарного запаса и грамматического строя речи учащихся; 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 xml:space="preserve">формирование способности к анализу и оценке языковых явлений и фактов, необходимых знаний о лингвистике как науке и ученых-русистах; 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 xml:space="preserve">умение пользоваться различными лингвистическими словарями.  </w:t>
      </w:r>
    </w:p>
    <w:p w:rsidR="00AC100E" w:rsidRPr="00CB601D" w:rsidRDefault="00AC100E" w:rsidP="00AC100E">
      <w:pPr>
        <w:shd w:val="clear" w:color="auto" w:fill="FFFFFF"/>
        <w:jc w:val="both"/>
      </w:pPr>
      <w:r w:rsidRPr="00CB601D">
        <w:t xml:space="preserve">Задачи изучения спецкурса: 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 xml:space="preserve">обобщение знаний по русскому языку, полученных в основной школе;  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применение  обобщённых знаний и умений  при анализе текста;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 xml:space="preserve">углубление знаний о рассуждении - основном коммуникативном виде текста; </w:t>
      </w:r>
    </w:p>
    <w:p w:rsidR="00AC100E" w:rsidRPr="00CB601D" w:rsidRDefault="00800282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применение полученных знаний и умений в собственной речевой практике.</w:t>
      </w:r>
    </w:p>
    <w:p w:rsidR="00AC100E" w:rsidRPr="00CB601D" w:rsidRDefault="00AC100E" w:rsidP="00AC100E">
      <w:pPr>
        <w:shd w:val="clear" w:color="auto" w:fill="FFFFFF"/>
        <w:jc w:val="both"/>
      </w:pPr>
      <w:r w:rsidRPr="00CB601D">
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культуроведческой.   </w:t>
      </w:r>
    </w:p>
    <w:p w:rsidR="00AC100E" w:rsidRPr="00CB601D" w:rsidRDefault="00AC100E" w:rsidP="00AC100E">
      <w:pPr>
        <w:shd w:val="clear" w:color="auto" w:fill="FFFFFF"/>
        <w:jc w:val="both"/>
      </w:pPr>
      <w:r w:rsidRPr="00CB601D">
        <w:t xml:space="preserve">Механизм формирования  лингворечевой компетенции:  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извлечение необходимой информации из различных источников, в том числе представленных в электронном виде;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анализ текста с точки зрения понимания его содержания и проблематики;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анализ текста с точки зрения характера смысловых отношений между его частями;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анализ особенностей использования лексических средств и средств выразительности;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тренинг в овладении орфографическими, пунктуационными и речевыми нормами русского языка;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создание сочинения-рассуждения по данному тексту;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редактирование собственного текста;</w:t>
      </w:r>
      <w:r w:rsidR="00AC100E" w:rsidRPr="00CB601D">
        <w:tab/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t xml:space="preserve">- </w:t>
      </w:r>
      <w:r w:rsidR="00AC100E" w:rsidRPr="00CB601D">
        <w:t>соблюдение в практике письма основных норм языка;</w:t>
      </w:r>
    </w:p>
    <w:p w:rsidR="00AC100E" w:rsidRPr="00CB601D" w:rsidRDefault="00EC6F3A" w:rsidP="00AC100E">
      <w:pPr>
        <w:shd w:val="clear" w:color="auto" w:fill="FFFFFF"/>
        <w:jc w:val="both"/>
      </w:pPr>
      <w:r w:rsidRPr="00CB601D">
        <w:lastRenderedPageBreak/>
        <w:t xml:space="preserve">- </w:t>
      </w:r>
      <w:r w:rsidR="00AC100E" w:rsidRPr="00CB601D">
        <w:t>использование в практике основных приёмов информационной переработки устного и письменного текста.</w:t>
      </w:r>
    </w:p>
    <w:p w:rsidR="00AC100E" w:rsidRPr="00CB601D" w:rsidRDefault="00AC100E" w:rsidP="00EC6F3A">
      <w:pPr>
        <w:shd w:val="clear" w:color="auto" w:fill="FFFFFF"/>
        <w:ind w:firstLine="708"/>
        <w:jc w:val="both"/>
      </w:pPr>
      <w:r w:rsidRPr="00CB601D">
        <w:t xml:space="preserve">В основу программы положена идея личностно ориентированного и когнитивно-коммуникативного (сознательно-коммуникативного) обучения русскому языку.  Таким образом,  программа создает условия для реализации   деятельностного подхода к изучению русского языка в  9 классе.  </w:t>
      </w:r>
    </w:p>
    <w:p w:rsidR="00AC100E" w:rsidRPr="00CB601D" w:rsidRDefault="00AC100E" w:rsidP="00EC6F3A">
      <w:pPr>
        <w:shd w:val="clear" w:color="auto" w:fill="FFFFFF"/>
        <w:ind w:firstLine="708"/>
        <w:jc w:val="both"/>
      </w:pPr>
      <w:r w:rsidRPr="00CB601D"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CB601D">
        <w:t>надпредметной</w:t>
      </w:r>
      <w:proofErr w:type="spellEnd"/>
      <w:r w:rsidRPr="00CB601D">
        <w:t xml:space="preserve"> функции, которую русский язык выполняет в системе школьного образования.  </w:t>
      </w:r>
    </w:p>
    <w:p w:rsidR="00491CC9" w:rsidRPr="00CB601D" w:rsidRDefault="00491CC9" w:rsidP="0061325A">
      <w:pPr>
        <w:pStyle w:val="a3"/>
        <w:spacing w:before="0" w:beforeAutospacing="0" w:after="0" w:afterAutospacing="0"/>
      </w:pPr>
    </w:p>
    <w:p w:rsidR="00A44882" w:rsidRPr="00CB601D" w:rsidRDefault="00A44882" w:rsidP="004919DA">
      <w:pPr>
        <w:pStyle w:val="c4"/>
        <w:shd w:val="clear" w:color="auto" w:fill="FFFFFF"/>
        <w:spacing w:before="0" w:after="0"/>
        <w:jc w:val="center"/>
        <w:rPr>
          <w:rStyle w:val="c1"/>
          <w:b/>
          <w:bCs/>
        </w:rPr>
      </w:pPr>
      <w:r w:rsidRPr="00CB601D">
        <w:rPr>
          <w:rStyle w:val="c1"/>
          <w:b/>
          <w:bCs/>
        </w:rPr>
        <w:t>РЕЗУЛЬТАТЫ</w:t>
      </w:r>
      <w:r w:rsidR="007A4F85" w:rsidRPr="00CB601D">
        <w:rPr>
          <w:rStyle w:val="c1"/>
          <w:b/>
          <w:bCs/>
        </w:rPr>
        <w:t xml:space="preserve"> ОСВОЕНИЯ КУРСА ВНЕУРОЧНОЙ ДЕЯТЕЛЬНОСТИ</w:t>
      </w:r>
    </w:p>
    <w:p w:rsidR="007C23FF" w:rsidRPr="00CB601D" w:rsidRDefault="007C23FF" w:rsidP="004919DA">
      <w:pPr>
        <w:pStyle w:val="c4"/>
        <w:shd w:val="clear" w:color="auto" w:fill="FFFFFF"/>
        <w:spacing w:before="0" w:after="0"/>
        <w:jc w:val="center"/>
        <w:rPr>
          <w:b/>
          <w:bCs/>
        </w:rPr>
      </w:pPr>
    </w:p>
    <w:p w:rsidR="00EC6F3A" w:rsidRPr="00EC6F3A" w:rsidRDefault="00EC6F3A" w:rsidP="00BA14D1">
      <w:pPr>
        <w:spacing w:after="160"/>
        <w:ind w:firstLine="624"/>
        <w:jc w:val="both"/>
        <w:rPr>
          <w:rFonts w:eastAsia="Calibri"/>
          <w:lang w:eastAsia="en-US"/>
        </w:rPr>
      </w:pPr>
      <w:r w:rsidRPr="00EC6F3A">
        <w:rPr>
          <w:rFonts w:eastAsia="Calibri"/>
          <w:lang w:eastAsia="en-US"/>
        </w:rPr>
        <w:t xml:space="preserve"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 </w:t>
      </w:r>
      <w:r w:rsidRPr="00EC6F3A">
        <w:rPr>
          <w:rFonts w:eastAsia="Calibri"/>
          <w:b/>
          <w:i/>
          <w:lang w:eastAsia="en-US"/>
        </w:rPr>
        <w:t>предметных результатов</w:t>
      </w:r>
      <w:r w:rsidRPr="00EC6F3A">
        <w:rPr>
          <w:rFonts w:eastAsia="Calibri"/>
          <w:lang w:eastAsia="en-US"/>
        </w:rPr>
        <w:t xml:space="preserve">, но и на достижение </w:t>
      </w:r>
      <w:r w:rsidRPr="00EC6F3A">
        <w:rPr>
          <w:rFonts w:eastAsia="Calibri"/>
          <w:b/>
          <w:i/>
          <w:lang w:eastAsia="en-US"/>
        </w:rPr>
        <w:t>метапредметных и личностных результатов</w:t>
      </w:r>
      <w:r w:rsidRPr="00EC6F3A">
        <w:rPr>
          <w:rFonts w:eastAsia="Calibri"/>
          <w:lang w:eastAsia="en-US"/>
        </w:rPr>
        <w:t xml:space="preserve"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 Они представляют собой конкретизированные и операционализированные цели образования. 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  <w:b/>
          <w:i/>
        </w:rPr>
        <w:t>Личностными  результатами</w:t>
      </w:r>
      <w:r w:rsidRPr="00EC6F3A">
        <w:rPr>
          <w:rFonts w:eastAsia="Calibri"/>
          <w:b/>
        </w:rPr>
        <w:t xml:space="preserve"> </w:t>
      </w:r>
      <w:r w:rsidRPr="00EC6F3A">
        <w:rPr>
          <w:rFonts w:eastAsia="Calibri"/>
        </w:rPr>
        <w:t>освоения выпускниками основной школы программы по русскому языку являются: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  <w:b/>
          <w:i/>
        </w:rPr>
        <w:t>Метапредметными  результатами</w:t>
      </w:r>
      <w:r w:rsidRPr="00EC6F3A">
        <w:rPr>
          <w:rFonts w:eastAsia="Calibri"/>
          <w:i/>
        </w:rPr>
        <w:t xml:space="preserve"> </w:t>
      </w:r>
      <w:r w:rsidRPr="00EC6F3A">
        <w:rPr>
          <w:rFonts w:eastAsia="Calibri"/>
        </w:rPr>
        <w:t>освоения выпускниками основной школы программы по русскому (родному) языку являются: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1) владение всеми видами речевой деятельности:</w:t>
      </w:r>
    </w:p>
    <w:p w:rsidR="00EC6F3A" w:rsidRPr="00EC6F3A" w:rsidRDefault="00EC6F3A" w:rsidP="00BA14D1">
      <w:pPr>
        <w:ind w:firstLine="709"/>
        <w:jc w:val="both"/>
        <w:rPr>
          <w:rFonts w:eastAsia="Calibri"/>
          <w:i/>
        </w:rPr>
      </w:pPr>
      <w:r w:rsidRPr="00EC6F3A">
        <w:rPr>
          <w:rFonts w:eastAsia="Calibri"/>
          <w:i/>
        </w:rPr>
        <w:t>Аудирование и чтение: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C6F3A" w:rsidRPr="00EC6F3A" w:rsidRDefault="00EC6F3A" w:rsidP="00BA14D1">
      <w:pPr>
        <w:ind w:firstLine="709"/>
        <w:jc w:val="both"/>
        <w:rPr>
          <w:rFonts w:eastAsia="Calibri"/>
          <w:i/>
        </w:rPr>
      </w:pPr>
      <w:r w:rsidRPr="00EC6F3A">
        <w:rPr>
          <w:rFonts w:eastAsia="Calibri"/>
          <w:i/>
        </w:rPr>
        <w:lastRenderedPageBreak/>
        <w:t xml:space="preserve"> говорение и письмо: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  <w:b/>
          <w:i/>
        </w:rPr>
        <w:t>Предметными  результатами</w:t>
      </w:r>
      <w:r w:rsidRPr="00EC6F3A">
        <w:rPr>
          <w:rFonts w:eastAsia="Calibri"/>
        </w:rPr>
        <w:t xml:space="preserve"> освоения выпускниками основной школы программы по русскому (родному) языку являются: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 xml:space="preserve">2) понимание места родного языка в системе гуманитарных наук и его роли в образовании в целом; 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3) усвоение основ научных знаний о родном языке; понимание взаимосвязи его уровней и единиц;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 xml:space="preserve"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</w:t>
      </w:r>
      <w:r w:rsidRPr="00EC6F3A">
        <w:rPr>
          <w:rFonts w:eastAsia="Calibri"/>
        </w:rPr>
        <w:lastRenderedPageBreak/>
        <w:t>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C6F3A" w:rsidRPr="00EC6F3A" w:rsidRDefault="00EC6F3A" w:rsidP="00BA14D1">
      <w:pPr>
        <w:ind w:firstLine="709"/>
        <w:jc w:val="both"/>
        <w:rPr>
          <w:rFonts w:eastAsia="Calibri"/>
        </w:rPr>
      </w:pPr>
      <w:r w:rsidRPr="00EC6F3A">
        <w:rPr>
          <w:rFonts w:eastAsia="Calibri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44882" w:rsidRPr="00CB601D" w:rsidRDefault="00A44882" w:rsidP="00BA14D1">
      <w:pPr>
        <w:shd w:val="clear" w:color="auto" w:fill="FFFFFF"/>
        <w:ind w:left="360"/>
        <w:jc w:val="center"/>
      </w:pPr>
    </w:p>
    <w:p w:rsidR="00A44882" w:rsidRPr="00CB601D" w:rsidRDefault="00A44882" w:rsidP="00BA14D1">
      <w:pPr>
        <w:pStyle w:val="c4"/>
        <w:shd w:val="clear" w:color="auto" w:fill="FFFFFF"/>
        <w:spacing w:before="0" w:after="0"/>
        <w:jc w:val="center"/>
        <w:rPr>
          <w:rStyle w:val="c1c5"/>
          <w:b/>
          <w:bCs/>
        </w:rPr>
      </w:pPr>
      <w:r w:rsidRPr="00CB601D">
        <w:rPr>
          <w:rStyle w:val="c1c5"/>
          <w:b/>
          <w:bCs/>
        </w:rPr>
        <w:t>СОДЕРЖАНИЕ КУРСА</w:t>
      </w:r>
      <w:r w:rsidR="007A4F85" w:rsidRPr="00CB601D">
        <w:rPr>
          <w:rStyle w:val="c1c5"/>
          <w:b/>
          <w:bCs/>
        </w:rPr>
        <w:t xml:space="preserve"> ВНЕУРОЧНОЙ ДЕЯТЕЛЬНОСТИ</w:t>
      </w:r>
    </w:p>
    <w:p w:rsidR="00197AA6" w:rsidRPr="00CB601D" w:rsidRDefault="00197AA6" w:rsidP="00BA14D1">
      <w:pPr>
        <w:pStyle w:val="c4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EC6F3A" w:rsidRPr="00EC6F3A" w:rsidRDefault="00EC6F3A" w:rsidP="00BA14D1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1.</w:t>
      </w:r>
      <w:r w:rsidRPr="00EC6F3A">
        <w:rPr>
          <w:rFonts w:eastAsia="Calibri"/>
        </w:rPr>
        <w:t xml:space="preserve">  Построение сжатого изложения</w:t>
      </w:r>
    </w:p>
    <w:p w:rsidR="00EC6F3A" w:rsidRPr="00EC6F3A" w:rsidRDefault="00EC6F3A" w:rsidP="00BA14D1">
      <w:pPr>
        <w:jc w:val="both"/>
      </w:pPr>
      <w:r w:rsidRPr="00EC6F3A">
        <w:rPr>
          <w:rFonts w:eastAsia="Calibri"/>
        </w:rPr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  <w:r w:rsidR="00CB601D">
        <w:rPr>
          <w:rFonts w:eastAsia="Calibri"/>
        </w:rPr>
        <w:t xml:space="preserve"> Ос</w:t>
      </w:r>
      <w:r w:rsidRPr="00EC6F3A">
        <w:t xml:space="preserve">новные правила работы с текстом.  </w:t>
      </w:r>
    </w:p>
    <w:p w:rsidR="00EC6F3A" w:rsidRPr="00EC6F3A" w:rsidRDefault="00CB601D" w:rsidP="00BA14D1">
      <w:pPr>
        <w:jc w:val="both"/>
      </w:pPr>
      <w:r>
        <w:t>Определение</w:t>
      </w:r>
      <w:r w:rsidR="00EC6F3A" w:rsidRPr="00EC6F3A">
        <w:t xml:space="preserve"> круг</w:t>
      </w:r>
      <w:r>
        <w:t>а</w:t>
      </w:r>
      <w:r w:rsidR="00EC6F3A" w:rsidRPr="00EC6F3A">
        <w:t xml:space="preserve"> предметов и явлений действительности, отражаемой в тексте;</w:t>
      </w:r>
      <w:r>
        <w:t xml:space="preserve"> </w:t>
      </w:r>
      <w:r w:rsidR="00EC6F3A" w:rsidRPr="00EC6F3A">
        <w:t>авторский замысел;</w:t>
      </w:r>
      <w:r>
        <w:t xml:space="preserve"> главное</w:t>
      </w:r>
      <w:r w:rsidR="00EC6F3A" w:rsidRPr="00EC6F3A">
        <w:t xml:space="preserve"> в информации;</w:t>
      </w:r>
      <w:r>
        <w:t xml:space="preserve"> сокращение</w:t>
      </w:r>
      <w:r w:rsidR="00EC6F3A" w:rsidRPr="00EC6F3A">
        <w:t xml:space="preserve"> текст</w:t>
      </w:r>
      <w:r>
        <w:t>а</w:t>
      </w:r>
      <w:r w:rsidR="00EC6F3A" w:rsidRPr="00EC6F3A">
        <w:t xml:space="preserve"> различными способами;</w:t>
      </w:r>
    </w:p>
    <w:p w:rsidR="00EC6F3A" w:rsidRPr="00EC6F3A" w:rsidRDefault="00CB601D" w:rsidP="00BA14D1">
      <w:pPr>
        <w:jc w:val="both"/>
      </w:pPr>
      <w:r>
        <w:t>использование языковых средств</w:t>
      </w:r>
      <w:r w:rsidR="00EC6F3A" w:rsidRPr="00EC6F3A">
        <w:t xml:space="preserve"> обобщенной передачи содержания.  </w:t>
      </w:r>
    </w:p>
    <w:p w:rsidR="00EC6F3A" w:rsidRPr="00EC6F3A" w:rsidRDefault="00EC6F3A" w:rsidP="00BA14D1">
      <w:pPr>
        <w:jc w:val="both"/>
        <w:rPr>
          <w:rFonts w:eastAsia="Calibri"/>
          <w:lang w:eastAsia="en-US"/>
        </w:rPr>
      </w:pPr>
      <w:r w:rsidRPr="00EC6F3A">
        <w:rPr>
          <w:rFonts w:eastAsia="Calibri"/>
        </w:rPr>
        <w:t>Контроль знаний: построение сжатого изложения.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2</w:t>
      </w:r>
      <w:r w:rsidRPr="00EC6F3A">
        <w:rPr>
          <w:rFonts w:eastAsia="Calibri"/>
        </w:rPr>
        <w:t>. Средства выразительности речи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Богатые 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 Анализ текста с точки зрения использования в нём средств выразительности. 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3</w:t>
      </w:r>
      <w:r w:rsidRPr="00EC6F3A">
        <w:rPr>
          <w:rFonts w:eastAsia="Calibri"/>
        </w:rPr>
        <w:t>. Стилистика русского языка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  </w:t>
      </w:r>
    </w:p>
    <w:p w:rsidR="00EC6F3A" w:rsidRPr="00EC6F3A" w:rsidRDefault="00EC6F3A" w:rsidP="00CB601D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  </w:t>
      </w:r>
      <w:r w:rsidR="00CB601D">
        <w:rPr>
          <w:rFonts w:eastAsia="Calibri"/>
        </w:rPr>
        <w:tab/>
      </w:r>
      <w:r w:rsidRPr="00EC6F3A">
        <w:rPr>
          <w:rFonts w:eastAsia="Calibri"/>
          <w:b/>
        </w:rPr>
        <w:t>Тема 4</w:t>
      </w:r>
      <w:r w:rsidRPr="00EC6F3A">
        <w:rPr>
          <w:rFonts w:eastAsia="Calibri"/>
        </w:rPr>
        <w:t>.  Нормы русской орфографии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Правописание корня слова. Правописание приставок. Правописание суффиксов. Правописание н – </w:t>
      </w:r>
      <w:proofErr w:type="spellStart"/>
      <w:r w:rsidRPr="00EC6F3A">
        <w:rPr>
          <w:rFonts w:eastAsia="Calibri"/>
        </w:rPr>
        <w:t>нн</w:t>
      </w:r>
      <w:proofErr w:type="spellEnd"/>
      <w:r w:rsidRPr="00EC6F3A">
        <w:rPr>
          <w:rFonts w:eastAsia="Calibri"/>
        </w:rPr>
        <w:t xml:space="preserve"> в различных частях речи. Текстовые иллюстрации орфографических норм. </w:t>
      </w:r>
    </w:p>
    <w:p w:rsidR="00EC6F3A" w:rsidRPr="00EC6F3A" w:rsidRDefault="00EC6F3A" w:rsidP="00CB601D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 </w:t>
      </w:r>
      <w:r w:rsidR="00CB601D">
        <w:rPr>
          <w:rFonts w:eastAsia="Calibri"/>
        </w:rPr>
        <w:tab/>
      </w:r>
      <w:r w:rsidRPr="00EC6F3A">
        <w:rPr>
          <w:rFonts w:eastAsia="Calibri"/>
          <w:b/>
        </w:rPr>
        <w:t>Тема 5</w:t>
      </w:r>
      <w:r w:rsidRPr="00EC6F3A">
        <w:rPr>
          <w:rFonts w:eastAsia="Calibri"/>
        </w:rPr>
        <w:t>. Морфемика и словообразование.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lastRenderedPageBreak/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Основные способы образования слов.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6</w:t>
      </w:r>
      <w:r w:rsidRPr="00EC6F3A">
        <w:rPr>
          <w:rFonts w:eastAsia="Calibri"/>
        </w:rPr>
        <w:t>. Морфология.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Самостоятельные и служебные части речи.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7</w:t>
      </w:r>
      <w:r w:rsidRPr="00EC6F3A">
        <w:rPr>
          <w:rFonts w:eastAsia="Calibri"/>
        </w:rPr>
        <w:t>.  Синтаксические и пунктуационные нормы</w:t>
      </w:r>
    </w:p>
    <w:p w:rsidR="00EC6F3A" w:rsidRPr="00EC6F3A" w:rsidRDefault="00EC6F3A" w:rsidP="00EC6F3A">
      <w:pPr>
        <w:jc w:val="both"/>
        <w:rPr>
          <w:rFonts w:eastAsia="Calibri"/>
        </w:rPr>
      </w:pPr>
      <w:r w:rsidRPr="00EC6F3A">
        <w:rPr>
          <w:rFonts w:eastAsia="Calibri"/>
        </w:rPr>
        <w:t xml:space="preserve"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 </w:t>
      </w:r>
    </w:p>
    <w:p w:rsidR="00EC6F3A" w:rsidRPr="00EC6F3A" w:rsidRDefault="00EC6F3A" w:rsidP="00EC6F3A">
      <w:pPr>
        <w:ind w:firstLine="708"/>
        <w:jc w:val="both"/>
        <w:rPr>
          <w:rFonts w:eastAsia="Calibri"/>
        </w:rPr>
      </w:pPr>
      <w:r w:rsidRPr="00EC6F3A">
        <w:rPr>
          <w:rFonts w:eastAsia="Calibri"/>
          <w:b/>
        </w:rPr>
        <w:t>Тема 8</w:t>
      </w:r>
      <w:r w:rsidRPr="00EC6F3A">
        <w:rPr>
          <w:rFonts w:eastAsia="Calibri"/>
        </w:rPr>
        <w:t>. Построение сочинения-рассуждения</w:t>
      </w:r>
    </w:p>
    <w:p w:rsidR="00EC6F3A" w:rsidRPr="00EC6F3A" w:rsidRDefault="00EC6F3A" w:rsidP="00CB601D">
      <w:pPr>
        <w:jc w:val="both"/>
        <w:rPr>
          <w:rFonts w:eastAsia="Calibri"/>
        </w:rPr>
      </w:pPr>
      <w:r w:rsidRPr="00EC6F3A">
        <w:rPr>
          <w:rFonts w:eastAsia="Calibri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 лингвистического положения.</w:t>
      </w:r>
      <w:r w:rsidR="00CB601D">
        <w:rPr>
          <w:rFonts w:eastAsia="Calibri"/>
        </w:rPr>
        <w:t xml:space="preserve"> </w:t>
      </w:r>
      <w:r w:rsidRPr="00EC6F3A">
        <w:rPr>
          <w:rFonts w:eastAsia="Calibri"/>
        </w:rPr>
        <w:t xml:space="preserve"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</w:t>
      </w:r>
      <w:r w:rsidR="00CB601D">
        <w:rPr>
          <w:rFonts w:eastAsia="Calibri"/>
        </w:rPr>
        <w:t>П</w:t>
      </w:r>
      <w:r w:rsidRPr="00EC6F3A">
        <w:rPr>
          <w:rFonts w:eastAsia="Calibri"/>
        </w:rPr>
        <w:t>равила построения рассуждения на лингвистическую тему и рассуждения на основе анализа текста.</w:t>
      </w:r>
    </w:p>
    <w:p w:rsidR="00A44882" w:rsidRPr="00CB601D" w:rsidRDefault="00A44882" w:rsidP="004919DA">
      <w:pPr>
        <w:pStyle w:val="c4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A44882" w:rsidRPr="00CB601D" w:rsidRDefault="00A4488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  <w:r w:rsidRPr="00CB601D">
        <w:rPr>
          <w:rStyle w:val="c1c5"/>
          <w:b/>
          <w:bCs/>
        </w:rPr>
        <w:t>ТЕМАТИЧЕСКОЕ ПЛАНИРОВАНИЕ</w:t>
      </w:r>
    </w:p>
    <w:p w:rsidR="00A44882" w:rsidRPr="00CB601D" w:rsidRDefault="00A44882" w:rsidP="007C04D4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6298"/>
        <w:gridCol w:w="2110"/>
      </w:tblGrid>
      <w:tr w:rsidR="00A44882" w:rsidRPr="00CB601D" w:rsidTr="00C57C8D">
        <w:tc>
          <w:tcPr>
            <w:tcW w:w="1162" w:type="dxa"/>
          </w:tcPr>
          <w:p w:rsidR="00A44882" w:rsidRPr="00CB601D" w:rsidRDefault="00A44882" w:rsidP="003C1049">
            <w:pPr>
              <w:spacing w:line="276" w:lineRule="auto"/>
              <w:rPr>
                <w:bCs/>
              </w:rPr>
            </w:pPr>
            <w:r w:rsidRPr="00CB601D">
              <w:rPr>
                <w:bCs/>
              </w:rPr>
              <w:t>№</w:t>
            </w:r>
          </w:p>
        </w:tc>
        <w:tc>
          <w:tcPr>
            <w:tcW w:w="6298" w:type="dxa"/>
          </w:tcPr>
          <w:p w:rsidR="00A44882" w:rsidRPr="008C1653" w:rsidRDefault="00A44882" w:rsidP="00C31033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8C1653">
              <w:rPr>
                <w:bCs/>
              </w:rPr>
              <w:t>Тема</w:t>
            </w:r>
          </w:p>
        </w:tc>
        <w:tc>
          <w:tcPr>
            <w:tcW w:w="2110" w:type="dxa"/>
          </w:tcPr>
          <w:p w:rsidR="00A44882" w:rsidRPr="00CB601D" w:rsidRDefault="00A44882" w:rsidP="003C1049">
            <w:pPr>
              <w:spacing w:line="276" w:lineRule="auto"/>
              <w:ind w:firstLine="34"/>
              <w:rPr>
                <w:bCs/>
              </w:rPr>
            </w:pPr>
            <w:r w:rsidRPr="00CB601D">
              <w:rPr>
                <w:bCs/>
              </w:rPr>
              <w:t>Количество часов</w:t>
            </w:r>
          </w:p>
        </w:tc>
      </w:tr>
      <w:tr w:rsidR="00C57C8D" w:rsidRPr="00CB601D" w:rsidTr="00C57C8D">
        <w:tc>
          <w:tcPr>
            <w:tcW w:w="1162" w:type="dxa"/>
          </w:tcPr>
          <w:p w:rsidR="00C57C8D" w:rsidRPr="00CB601D" w:rsidRDefault="00C57C8D" w:rsidP="00C57C8D">
            <w:pPr>
              <w:spacing w:line="276" w:lineRule="auto"/>
              <w:jc w:val="center"/>
            </w:pPr>
            <w:r w:rsidRPr="00CB601D">
              <w:t>1</w:t>
            </w:r>
          </w:p>
        </w:tc>
        <w:tc>
          <w:tcPr>
            <w:tcW w:w="6298" w:type="dxa"/>
            <w:tcBorders>
              <w:right w:val="single" w:sz="4" w:space="0" w:color="auto"/>
            </w:tcBorders>
          </w:tcPr>
          <w:p w:rsidR="00C57C8D" w:rsidRPr="008C1653" w:rsidRDefault="00C57C8D" w:rsidP="00C57C8D">
            <w:pPr>
              <w:tabs>
                <w:tab w:val="left" w:pos="5955"/>
              </w:tabs>
            </w:pPr>
            <w:r w:rsidRPr="008C1653">
              <w:t>Построение сжатого изложения</w:t>
            </w:r>
          </w:p>
        </w:tc>
        <w:tc>
          <w:tcPr>
            <w:tcW w:w="2110" w:type="dxa"/>
          </w:tcPr>
          <w:p w:rsidR="00C57C8D" w:rsidRPr="00CB601D" w:rsidRDefault="00C57C8D" w:rsidP="00C57C8D">
            <w:pPr>
              <w:spacing w:line="276" w:lineRule="auto"/>
              <w:jc w:val="center"/>
            </w:pPr>
            <w:r>
              <w:t>4</w:t>
            </w:r>
          </w:p>
        </w:tc>
      </w:tr>
      <w:tr w:rsidR="00A44882" w:rsidRPr="00CB601D" w:rsidTr="00C57C8D">
        <w:tc>
          <w:tcPr>
            <w:tcW w:w="1162" w:type="dxa"/>
          </w:tcPr>
          <w:p w:rsidR="00A44882" w:rsidRPr="00CB601D" w:rsidRDefault="00A44882" w:rsidP="003C1049">
            <w:pPr>
              <w:spacing w:line="276" w:lineRule="auto"/>
              <w:jc w:val="center"/>
            </w:pPr>
            <w:r w:rsidRPr="00CB601D">
              <w:t>2</w:t>
            </w:r>
          </w:p>
        </w:tc>
        <w:tc>
          <w:tcPr>
            <w:tcW w:w="6298" w:type="dxa"/>
          </w:tcPr>
          <w:p w:rsidR="00A44882" w:rsidRPr="008C1653" w:rsidRDefault="00C57C8D" w:rsidP="00197AA6">
            <w:pPr>
              <w:spacing w:line="276" w:lineRule="auto"/>
            </w:pPr>
            <w:r w:rsidRPr="00EC6F3A">
              <w:rPr>
                <w:rFonts w:eastAsia="Calibri"/>
              </w:rPr>
              <w:t>Средства выразительности речи</w:t>
            </w:r>
          </w:p>
        </w:tc>
        <w:tc>
          <w:tcPr>
            <w:tcW w:w="2110" w:type="dxa"/>
          </w:tcPr>
          <w:p w:rsidR="00A44882" w:rsidRPr="00CB601D" w:rsidRDefault="00C57C8D" w:rsidP="009E78FB">
            <w:pPr>
              <w:spacing w:line="276" w:lineRule="auto"/>
              <w:jc w:val="center"/>
            </w:pPr>
            <w:r>
              <w:t>4</w:t>
            </w:r>
          </w:p>
        </w:tc>
      </w:tr>
      <w:tr w:rsidR="008C1653" w:rsidRPr="00CB601D" w:rsidTr="00E657C7">
        <w:tc>
          <w:tcPr>
            <w:tcW w:w="1162" w:type="dxa"/>
          </w:tcPr>
          <w:p w:rsidR="008C1653" w:rsidRPr="00CB601D" w:rsidRDefault="008C1653" w:rsidP="008C1653">
            <w:pPr>
              <w:spacing w:line="276" w:lineRule="auto"/>
              <w:jc w:val="center"/>
            </w:pPr>
            <w:r w:rsidRPr="00CB601D">
              <w:t>3</w:t>
            </w:r>
          </w:p>
        </w:tc>
        <w:tc>
          <w:tcPr>
            <w:tcW w:w="6298" w:type="dxa"/>
            <w:tcBorders>
              <w:right w:val="single" w:sz="4" w:space="0" w:color="auto"/>
            </w:tcBorders>
          </w:tcPr>
          <w:p w:rsidR="008C1653" w:rsidRPr="008C1653" w:rsidRDefault="003C48AB" w:rsidP="008C1653">
            <w:pPr>
              <w:tabs>
                <w:tab w:val="left" w:pos="5955"/>
              </w:tabs>
            </w:pPr>
            <w:r>
              <w:t>Морфология и о</w:t>
            </w:r>
            <w:r w:rsidR="008C1653" w:rsidRPr="008C1653">
              <w:t>рфография</w:t>
            </w:r>
          </w:p>
        </w:tc>
        <w:tc>
          <w:tcPr>
            <w:tcW w:w="2110" w:type="dxa"/>
          </w:tcPr>
          <w:p w:rsidR="008C1653" w:rsidRPr="00CB601D" w:rsidRDefault="003C48AB" w:rsidP="008C1653">
            <w:pPr>
              <w:spacing w:line="276" w:lineRule="auto"/>
              <w:jc w:val="center"/>
            </w:pPr>
            <w:r>
              <w:t>12</w:t>
            </w:r>
          </w:p>
        </w:tc>
      </w:tr>
      <w:tr w:rsidR="008C1653" w:rsidRPr="00CB601D" w:rsidTr="00C57C8D">
        <w:tc>
          <w:tcPr>
            <w:tcW w:w="1162" w:type="dxa"/>
          </w:tcPr>
          <w:p w:rsidR="008C1653" w:rsidRPr="00CB601D" w:rsidRDefault="008C1653" w:rsidP="008C1653">
            <w:pPr>
              <w:spacing w:line="276" w:lineRule="auto"/>
              <w:jc w:val="center"/>
            </w:pPr>
            <w:r w:rsidRPr="00CB601D">
              <w:t>4</w:t>
            </w:r>
          </w:p>
        </w:tc>
        <w:tc>
          <w:tcPr>
            <w:tcW w:w="6298" w:type="dxa"/>
          </w:tcPr>
          <w:p w:rsidR="008C1653" w:rsidRPr="00CB601D" w:rsidRDefault="003C48AB" w:rsidP="008C1653">
            <w:pPr>
              <w:spacing w:line="276" w:lineRule="auto"/>
            </w:pPr>
            <w:r>
              <w:t>Синтаксис и пунктуация</w:t>
            </w:r>
          </w:p>
        </w:tc>
        <w:tc>
          <w:tcPr>
            <w:tcW w:w="2110" w:type="dxa"/>
          </w:tcPr>
          <w:p w:rsidR="008C1653" w:rsidRPr="00CB601D" w:rsidRDefault="003C48AB" w:rsidP="008C1653">
            <w:pPr>
              <w:spacing w:line="276" w:lineRule="auto"/>
              <w:jc w:val="center"/>
            </w:pPr>
            <w:r>
              <w:t>8</w:t>
            </w:r>
          </w:p>
        </w:tc>
      </w:tr>
      <w:tr w:rsidR="008C1653" w:rsidRPr="00CB601D" w:rsidTr="00C57C8D">
        <w:tc>
          <w:tcPr>
            <w:tcW w:w="1162" w:type="dxa"/>
          </w:tcPr>
          <w:p w:rsidR="008C1653" w:rsidRPr="00CB601D" w:rsidRDefault="003C48AB" w:rsidP="008C165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298" w:type="dxa"/>
          </w:tcPr>
          <w:p w:rsidR="008C1653" w:rsidRPr="00CB601D" w:rsidRDefault="003C48AB" w:rsidP="008C1653">
            <w:pPr>
              <w:spacing w:line="276" w:lineRule="auto"/>
            </w:pPr>
            <w:r w:rsidRPr="00EC6F3A">
              <w:rPr>
                <w:rFonts w:eastAsia="Calibri"/>
              </w:rPr>
              <w:t>Построение сочинения-рассуждения</w:t>
            </w:r>
          </w:p>
        </w:tc>
        <w:tc>
          <w:tcPr>
            <w:tcW w:w="2110" w:type="dxa"/>
          </w:tcPr>
          <w:p w:rsidR="008C1653" w:rsidRPr="00CB601D" w:rsidRDefault="003C48AB" w:rsidP="008C1653">
            <w:pPr>
              <w:spacing w:line="276" w:lineRule="auto"/>
              <w:jc w:val="center"/>
            </w:pPr>
            <w:r>
              <w:t>6</w:t>
            </w:r>
          </w:p>
        </w:tc>
      </w:tr>
      <w:tr w:rsidR="008C1653" w:rsidRPr="00CB601D" w:rsidTr="00C57C8D">
        <w:tc>
          <w:tcPr>
            <w:tcW w:w="9570" w:type="dxa"/>
            <w:gridSpan w:val="3"/>
          </w:tcPr>
          <w:p w:rsidR="008C1653" w:rsidRPr="00CB601D" w:rsidRDefault="008C1653" w:rsidP="008C1653">
            <w:pPr>
              <w:spacing w:line="276" w:lineRule="auto"/>
              <w:ind w:firstLine="540"/>
              <w:jc w:val="center"/>
            </w:pPr>
            <w:r w:rsidRPr="00CB601D">
              <w:t xml:space="preserve">                        Итого                                                                34 часа</w:t>
            </w:r>
          </w:p>
        </w:tc>
      </w:tr>
    </w:tbl>
    <w:p w:rsidR="00390640" w:rsidRPr="00CB601D" w:rsidRDefault="00390640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9E78FB" w:rsidRPr="00CB601D" w:rsidRDefault="009E78FB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9E78FB" w:rsidRPr="00CB601D" w:rsidRDefault="009E78FB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9E78FB" w:rsidRPr="00CB601D" w:rsidRDefault="009E78FB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9E78FB" w:rsidRDefault="009E78FB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41103" w:rsidRPr="00CC4F66" w:rsidRDefault="00341103" w:rsidP="00341103">
      <w:pPr>
        <w:jc w:val="center"/>
      </w:pPr>
    </w:p>
    <w:p w:rsidR="002A01D9" w:rsidRDefault="002A01D9" w:rsidP="00341103">
      <w:pPr>
        <w:jc w:val="center"/>
      </w:pPr>
    </w:p>
    <w:p w:rsidR="002A01D9" w:rsidRDefault="002A01D9" w:rsidP="00341103">
      <w:pPr>
        <w:jc w:val="center"/>
      </w:pPr>
    </w:p>
    <w:p w:rsidR="002A01D9" w:rsidRDefault="002A01D9" w:rsidP="00341103">
      <w:pPr>
        <w:jc w:val="center"/>
      </w:pPr>
    </w:p>
    <w:p w:rsidR="002A01D9" w:rsidRDefault="002A01D9" w:rsidP="00341103">
      <w:pPr>
        <w:jc w:val="center"/>
      </w:pPr>
    </w:p>
    <w:p w:rsidR="007E2B18" w:rsidRDefault="007E2B18" w:rsidP="00341103">
      <w:pPr>
        <w:jc w:val="center"/>
        <w:rPr>
          <w:b/>
        </w:rPr>
      </w:pPr>
    </w:p>
    <w:p w:rsidR="007E2B18" w:rsidRDefault="007E2B18" w:rsidP="00341103">
      <w:pPr>
        <w:jc w:val="center"/>
        <w:rPr>
          <w:b/>
        </w:rPr>
      </w:pPr>
    </w:p>
    <w:p w:rsidR="008A0BBC" w:rsidRDefault="008A0BBC" w:rsidP="00341103">
      <w:pPr>
        <w:jc w:val="center"/>
        <w:rPr>
          <w:b/>
        </w:rPr>
      </w:pPr>
    </w:p>
    <w:p w:rsidR="008A0BBC" w:rsidRDefault="008A0BBC" w:rsidP="00341103">
      <w:pPr>
        <w:jc w:val="center"/>
        <w:rPr>
          <w:b/>
        </w:rPr>
      </w:pPr>
    </w:p>
    <w:p w:rsidR="008A0BBC" w:rsidRDefault="008A0BBC" w:rsidP="00341103">
      <w:pPr>
        <w:jc w:val="center"/>
        <w:rPr>
          <w:b/>
        </w:rPr>
      </w:pPr>
    </w:p>
    <w:p w:rsidR="008A0BBC" w:rsidRDefault="008A0BBC" w:rsidP="00341103">
      <w:pPr>
        <w:jc w:val="center"/>
        <w:rPr>
          <w:b/>
        </w:rPr>
      </w:pPr>
    </w:p>
    <w:p w:rsidR="00341103" w:rsidRPr="002A01D9" w:rsidRDefault="00341103" w:rsidP="00341103">
      <w:pPr>
        <w:jc w:val="center"/>
        <w:rPr>
          <w:b/>
        </w:rPr>
      </w:pPr>
      <w:r w:rsidRPr="002A01D9">
        <w:rPr>
          <w:b/>
        </w:rPr>
        <w:lastRenderedPageBreak/>
        <w:t>Поурочно-тематическое  планирование</w:t>
      </w:r>
    </w:p>
    <w:p w:rsidR="00341103" w:rsidRPr="00CC4F66" w:rsidRDefault="00341103" w:rsidP="00341103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6520"/>
        <w:gridCol w:w="1559"/>
      </w:tblGrid>
      <w:tr w:rsidR="00341103" w:rsidRPr="00CC4F66" w:rsidTr="00341103">
        <w:tc>
          <w:tcPr>
            <w:tcW w:w="709" w:type="dxa"/>
          </w:tcPr>
          <w:p w:rsidR="00341103" w:rsidRPr="00CC4F66" w:rsidRDefault="00341103" w:rsidP="009177CA">
            <w:r w:rsidRPr="00CC4F66">
              <w:t>№</w:t>
            </w:r>
            <w:proofErr w:type="gramStart"/>
            <w:r w:rsidRPr="00CC4F66">
              <w:t>п</w:t>
            </w:r>
            <w:proofErr w:type="gramEnd"/>
            <w:r w:rsidRPr="00CC4F66">
              <w:t>/п</w:t>
            </w:r>
          </w:p>
          <w:p w:rsidR="00341103" w:rsidRPr="00CC4F66" w:rsidRDefault="00341103" w:rsidP="009177CA"/>
        </w:tc>
        <w:tc>
          <w:tcPr>
            <w:tcW w:w="1560" w:type="dxa"/>
          </w:tcPr>
          <w:p w:rsidR="00341103" w:rsidRPr="00CC4F66" w:rsidRDefault="00341103" w:rsidP="009177CA">
            <w:r w:rsidRPr="00CC4F66">
              <w:t xml:space="preserve">Сроки </w:t>
            </w:r>
          </w:p>
          <w:p w:rsidR="00341103" w:rsidRPr="00CC4F66" w:rsidRDefault="00341103" w:rsidP="009177CA">
            <w:r w:rsidRPr="00CC4F66">
              <w:t>реализации/ неделя</w:t>
            </w:r>
          </w:p>
        </w:tc>
        <w:tc>
          <w:tcPr>
            <w:tcW w:w="6520" w:type="dxa"/>
          </w:tcPr>
          <w:p w:rsidR="00341103" w:rsidRPr="00CC4F66" w:rsidRDefault="00341103" w:rsidP="009177CA">
            <w:r>
              <w:t>Т</w:t>
            </w:r>
            <w:r w:rsidRPr="00CC4F66">
              <w:t>ема</w:t>
            </w:r>
          </w:p>
          <w:p w:rsidR="00341103" w:rsidRPr="00CC4F66" w:rsidRDefault="00341103" w:rsidP="009177CA"/>
          <w:p w:rsidR="00341103" w:rsidRPr="00CC4F66" w:rsidRDefault="00341103" w:rsidP="009177CA"/>
        </w:tc>
        <w:tc>
          <w:tcPr>
            <w:tcW w:w="1559" w:type="dxa"/>
          </w:tcPr>
          <w:p w:rsidR="00341103" w:rsidRPr="00CB601D" w:rsidRDefault="00341103" w:rsidP="00341103">
            <w:pPr>
              <w:pStyle w:val="c20"/>
              <w:spacing w:after="0" w:line="276" w:lineRule="auto"/>
            </w:pPr>
            <w:r w:rsidRPr="00CB601D">
              <w:t>Кол-во</w:t>
            </w:r>
          </w:p>
          <w:p w:rsidR="00341103" w:rsidRPr="00CC4F66" w:rsidRDefault="00341103" w:rsidP="00341103">
            <w:r w:rsidRPr="00CB601D">
              <w:t xml:space="preserve"> Часов</w:t>
            </w:r>
          </w:p>
        </w:tc>
      </w:tr>
      <w:tr w:rsidR="00382481" w:rsidRPr="00CC4F66" w:rsidTr="000C64D4">
        <w:tc>
          <w:tcPr>
            <w:tcW w:w="10348" w:type="dxa"/>
            <w:gridSpan w:val="4"/>
          </w:tcPr>
          <w:p w:rsidR="00382481" w:rsidRPr="00CB601D" w:rsidRDefault="00382481" w:rsidP="00382481">
            <w:pPr>
              <w:pStyle w:val="c20"/>
              <w:spacing w:after="0" w:line="276" w:lineRule="auto"/>
              <w:jc w:val="center"/>
            </w:pPr>
            <w:r w:rsidRPr="00C57C8D">
              <w:rPr>
                <w:b/>
              </w:rPr>
              <w:t>Построение сжатого изложения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ч.)</w:t>
            </w:r>
          </w:p>
        </w:tc>
      </w:tr>
      <w:tr w:rsidR="00341103" w:rsidRPr="00CC4F66" w:rsidTr="00341103">
        <w:tc>
          <w:tcPr>
            <w:tcW w:w="709" w:type="dxa"/>
          </w:tcPr>
          <w:p w:rsidR="00341103" w:rsidRPr="00CC4F66" w:rsidRDefault="00341103" w:rsidP="009177CA">
            <w:r>
              <w:t>1</w:t>
            </w:r>
          </w:p>
        </w:tc>
        <w:tc>
          <w:tcPr>
            <w:tcW w:w="1560" w:type="dxa"/>
          </w:tcPr>
          <w:p w:rsidR="00341103" w:rsidRPr="00CC4F66" w:rsidRDefault="00341103" w:rsidP="009177CA">
            <w:r>
              <w:t>1</w:t>
            </w:r>
          </w:p>
        </w:tc>
        <w:tc>
          <w:tcPr>
            <w:tcW w:w="6520" w:type="dxa"/>
          </w:tcPr>
          <w:p w:rsidR="00341103" w:rsidRPr="00C57C8D" w:rsidRDefault="00341103" w:rsidP="009177CA">
            <w:pPr>
              <w:rPr>
                <w:b/>
              </w:rPr>
            </w:pPr>
            <w:r w:rsidRPr="00CB601D">
              <w:t>Содержание темы занятия</w:t>
            </w:r>
          </w:p>
        </w:tc>
        <w:tc>
          <w:tcPr>
            <w:tcW w:w="1559" w:type="dxa"/>
          </w:tcPr>
          <w:p w:rsidR="00341103" w:rsidRPr="00CB601D" w:rsidRDefault="003411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341103" w:rsidRPr="00CC4F66" w:rsidTr="00341103">
        <w:tc>
          <w:tcPr>
            <w:tcW w:w="709" w:type="dxa"/>
          </w:tcPr>
          <w:p w:rsidR="00341103" w:rsidRDefault="00341103" w:rsidP="009177CA">
            <w:r>
              <w:t>2</w:t>
            </w:r>
          </w:p>
        </w:tc>
        <w:tc>
          <w:tcPr>
            <w:tcW w:w="1560" w:type="dxa"/>
          </w:tcPr>
          <w:p w:rsidR="00341103" w:rsidRDefault="00341103" w:rsidP="009177CA">
            <w:r>
              <w:t>2</w:t>
            </w:r>
          </w:p>
        </w:tc>
        <w:tc>
          <w:tcPr>
            <w:tcW w:w="6520" w:type="dxa"/>
          </w:tcPr>
          <w:p w:rsidR="00341103" w:rsidRPr="00CB601D" w:rsidRDefault="00341103" w:rsidP="009177CA">
            <w:proofErr w:type="spellStart"/>
            <w:r w:rsidRPr="00CB601D">
              <w:t>Микротема</w:t>
            </w:r>
            <w:proofErr w:type="spellEnd"/>
            <w:r w:rsidRPr="00CB601D">
              <w:t>.</w:t>
            </w:r>
            <w:r>
              <w:t xml:space="preserve"> </w:t>
            </w:r>
            <w:r w:rsidRPr="00CB601D">
              <w:t>Абзацное членение текста.</w:t>
            </w:r>
          </w:p>
        </w:tc>
        <w:tc>
          <w:tcPr>
            <w:tcW w:w="1559" w:type="dxa"/>
          </w:tcPr>
          <w:p w:rsidR="00341103" w:rsidRDefault="003411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341103" w:rsidRPr="00CC4F66" w:rsidTr="00341103">
        <w:tc>
          <w:tcPr>
            <w:tcW w:w="709" w:type="dxa"/>
          </w:tcPr>
          <w:p w:rsidR="00341103" w:rsidRDefault="00341103" w:rsidP="009177CA">
            <w:r>
              <w:t>3</w:t>
            </w:r>
          </w:p>
        </w:tc>
        <w:tc>
          <w:tcPr>
            <w:tcW w:w="1560" w:type="dxa"/>
          </w:tcPr>
          <w:p w:rsidR="00341103" w:rsidRDefault="00341103" w:rsidP="009177CA">
            <w:r>
              <w:t>3</w:t>
            </w:r>
          </w:p>
        </w:tc>
        <w:tc>
          <w:tcPr>
            <w:tcW w:w="6520" w:type="dxa"/>
          </w:tcPr>
          <w:p w:rsidR="00341103" w:rsidRPr="00CB601D" w:rsidRDefault="00341103" w:rsidP="009177CA">
            <w:r w:rsidRPr="00CB601D">
              <w:rPr>
                <w:color w:val="000000"/>
              </w:rPr>
              <w:t>Приёмы сжатия текста.</w:t>
            </w:r>
          </w:p>
        </w:tc>
        <w:tc>
          <w:tcPr>
            <w:tcW w:w="1559" w:type="dxa"/>
          </w:tcPr>
          <w:p w:rsidR="00341103" w:rsidRDefault="003411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341103" w:rsidRPr="00CC4F66" w:rsidTr="00341103">
        <w:tc>
          <w:tcPr>
            <w:tcW w:w="709" w:type="dxa"/>
          </w:tcPr>
          <w:p w:rsidR="00341103" w:rsidRDefault="00341103" w:rsidP="009177CA">
            <w:r>
              <w:t>4</w:t>
            </w:r>
          </w:p>
        </w:tc>
        <w:tc>
          <w:tcPr>
            <w:tcW w:w="1560" w:type="dxa"/>
          </w:tcPr>
          <w:p w:rsidR="00341103" w:rsidRDefault="00341103" w:rsidP="009177CA">
            <w:r>
              <w:t>4</w:t>
            </w:r>
          </w:p>
        </w:tc>
        <w:tc>
          <w:tcPr>
            <w:tcW w:w="6520" w:type="dxa"/>
          </w:tcPr>
          <w:p w:rsidR="00341103" w:rsidRPr="00CB601D" w:rsidRDefault="00341103" w:rsidP="009177CA">
            <w:pPr>
              <w:rPr>
                <w:color w:val="000000"/>
              </w:rPr>
            </w:pPr>
            <w:r w:rsidRPr="00CB601D">
              <w:rPr>
                <w:color w:val="000000"/>
              </w:rPr>
              <w:t>Приёмы сжатия текста.</w:t>
            </w:r>
          </w:p>
        </w:tc>
        <w:tc>
          <w:tcPr>
            <w:tcW w:w="1559" w:type="dxa"/>
          </w:tcPr>
          <w:p w:rsidR="00341103" w:rsidRDefault="003411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382481" w:rsidRPr="00CC4F66" w:rsidTr="00020EF3">
        <w:tc>
          <w:tcPr>
            <w:tcW w:w="10348" w:type="dxa"/>
            <w:gridSpan w:val="4"/>
          </w:tcPr>
          <w:p w:rsidR="00382481" w:rsidRDefault="00382481" w:rsidP="00382481">
            <w:pPr>
              <w:pStyle w:val="c20"/>
              <w:spacing w:after="0" w:line="276" w:lineRule="auto"/>
              <w:jc w:val="center"/>
            </w:pPr>
            <w:r w:rsidRPr="00C57C8D">
              <w:rPr>
                <w:b/>
                <w:color w:val="000000"/>
              </w:rPr>
              <w:t>Средства выразительности речи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4 ч.)</w:t>
            </w:r>
          </w:p>
        </w:tc>
      </w:tr>
      <w:tr w:rsidR="00A44656" w:rsidRPr="00CC4F66" w:rsidTr="00341103">
        <w:tc>
          <w:tcPr>
            <w:tcW w:w="709" w:type="dxa"/>
          </w:tcPr>
          <w:p w:rsidR="00A44656" w:rsidRDefault="00A44656" w:rsidP="009177CA">
            <w:r>
              <w:t>5</w:t>
            </w:r>
          </w:p>
        </w:tc>
        <w:tc>
          <w:tcPr>
            <w:tcW w:w="1560" w:type="dxa"/>
          </w:tcPr>
          <w:p w:rsidR="00A44656" w:rsidRDefault="00A44656" w:rsidP="009177CA">
            <w:r>
              <w:t>5</w:t>
            </w:r>
          </w:p>
        </w:tc>
        <w:tc>
          <w:tcPr>
            <w:tcW w:w="6520" w:type="dxa"/>
          </w:tcPr>
          <w:p w:rsidR="00A44656" w:rsidRPr="00CB601D" w:rsidRDefault="00A44656" w:rsidP="009177CA">
            <w:pPr>
              <w:tabs>
                <w:tab w:val="left" w:pos="5955"/>
              </w:tabs>
              <w:spacing w:before="90" w:line="276" w:lineRule="auto"/>
            </w:pPr>
            <w:r w:rsidRPr="00CB601D">
              <w:rPr>
                <w:color w:val="000000"/>
              </w:rPr>
              <w:t>Синонимы, антонимы</w:t>
            </w:r>
          </w:p>
        </w:tc>
        <w:tc>
          <w:tcPr>
            <w:tcW w:w="1559" w:type="dxa"/>
          </w:tcPr>
          <w:p w:rsidR="00A44656" w:rsidRDefault="00A4465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A44656" w:rsidRPr="00CC4F66" w:rsidTr="008A6253">
        <w:tc>
          <w:tcPr>
            <w:tcW w:w="709" w:type="dxa"/>
          </w:tcPr>
          <w:p w:rsidR="00A44656" w:rsidRDefault="00A44656" w:rsidP="009177CA">
            <w:r>
              <w:t>6</w:t>
            </w:r>
          </w:p>
        </w:tc>
        <w:tc>
          <w:tcPr>
            <w:tcW w:w="1560" w:type="dxa"/>
          </w:tcPr>
          <w:p w:rsidR="00A44656" w:rsidRDefault="00A44656" w:rsidP="009177CA">
            <w:r>
              <w:t>6</w:t>
            </w:r>
          </w:p>
        </w:tc>
        <w:tc>
          <w:tcPr>
            <w:tcW w:w="6520" w:type="dxa"/>
            <w:vAlign w:val="bottom"/>
          </w:tcPr>
          <w:p w:rsidR="00A44656" w:rsidRPr="00CB601D" w:rsidRDefault="00A44656" w:rsidP="009177CA">
            <w:pPr>
              <w:spacing w:before="90" w:line="276" w:lineRule="auto"/>
              <w:rPr>
                <w:color w:val="000000"/>
              </w:rPr>
            </w:pPr>
            <w:r w:rsidRPr="00CB601D">
              <w:rPr>
                <w:color w:val="000000"/>
              </w:rPr>
              <w:t>Средства выразительности</w:t>
            </w:r>
          </w:p>
        </w:tc>
        <w:tc>
          <w:tcPr>
            <w:tcW w:w="1559" w:type="dxa"/>
          </w:tcPr>
          <w:p w:rsidR="00A44656" w:rsidRDefault="00A4465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A44656" w:rsidRPr="00CC4F66" w:rsidTr="008A6253">
        <w:tc>
          <w:tcPr>
            <w:tcW w:w="709" w:type="dxa"/>
          </w:tcPr>
          <w:p w:rsidR="00A44656" w:rsidRDefault="00A44656" w:rsidP="009177CA">
            <w:r>
              <w:t>7</w:t>
            </w:r>
          </w:p>
        </w:tc>
        <w:tc>
          <w:tcPr>
            <w:tcW w:w="1560" w:type="dxa"/>
          </w:tcPr>
          <w:p w:rsidR="00A44656" w:rsidRDefault="00A44656" w:rsidP="009177CA">
            <w:r>
              <w:t>7</w:t>
            </w:r>
          </w:p>
        </w:tc>
        <w:tc>
          <w:tcPr>
            <w:tcW w:w="6520" w:type="dxa"/>
          </w:tcPr>
          <w:p w:rsidR="00A44656" w:rsidRPr="00CB601D" w:rsidRDefault="00A44656" w:rsidP="009177CA">
            <w:pPr>
              <w:spacing w:before="90" w:line="276" w:lineRule="auto"/>
            </w:pPr>
            <w:r w:rsidRPr="00CB601D">
              <w:rPr>
                <w:color w:val="000000"/>
              </w:rPr>
              <w:t>Средства выразительности</w:t>
            </w:r>
          </w:p>
        </w:tc>
        <w:tc>
          <w:tcPr>
            <w:tcW w:w="1559" w:type="dxa"/>
          </w:tcPr>
          <w:p w:rsidR="00A44656" w:rsidRDefault="00A4465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A44656" w:rsidRPr="00CC4F66" w:rsidTr="008A6253">
        <w:tc>
          <w:tcPr>
            <w:tcW w:w="709" w:type="dxa"/>
          </w:tcPr>
          <w:p w:rsidR="00A44656" w:rsidRDefault="00A44656" w:rsidP="009177CA">
            <w:r>
              <w:t>8</w:t>
            </w:r>
          </w:p>
        </w:tc>
        <w:tc>
          <w:tcPr>
            <w:tcW w:w="1560" w:type="dxa"/>
          </w:tcPr>
          <w:p w:rsidR="00A44656" w:rsidRDefault="00A44656" w:rsidP="009177CA">
            <w:r>
              <w:t>8</w:t>
            </w:r>
          </w:p>
        </w:tc>
        <w:tc>
          <w:tcPr>
            <w:tcW w:w="6520" w:type="dxa"/>
          </w:tcPr>
          <w:p w:rsidR="00A44656" w:rsidRPr="00CB601D" w:rsidRDefault="00A44656" w:rsidP="009177CA">
            <w:pPr>
              <w:tabs>
                <w:tab w:val="left" w:pos="5955"/>
              </w:tabs>
              <w:spacing w:before="90" w:line="276" w:lineRule="auto"/>
            </w:pPr>
            <w:r w:rsidRPr="00CB601D">
              <w:rPr>
                <w:color w:val="000000"/>
              </w:rPr>
              <w:t>Фразеологизмы.</w:t>
            </w:r>
          </w:p>
        </w:tc>
        <w:tc>
          <w:tcPr>
            <w:tcW w:w="1559" w:type="dxa"/>
          </w:tcPr>
          <w:p w:rsidR="00A44656" w:rsidRDefault="00A4465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382481" w:rsidRPr="00CC4F66" w:rsidTr="007F0CFE">
        <w:tc>
          <w:tcPr>
            <w:tcW w:w="10348" w:type="dxa"/>
            <w:gridSpan w:val="4"/>
          </w:tcPr>
          <w:p w:rsidR="00382481" w:rsidRDefault="00382481" w:rsidP="00382481">
            <w:pPr>
              <w:pStyle w:val="c20"/>
              <w:spacing w:after="0" w:line="276" w:lineRule="auto"/>
              <w:jc w:val="center"/>
            </w:pPr>
            <w:r>
              <w:rPr>
                <w:b/>
              </w:rPr>
              <w:t xml:space="preserve">Морфология и орфография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12 ч.)</w:t>
            </w:r>
          </w:p>
        </w:tc>
      </w:tr>
      <w:tr w:rsidR="00D60DFB" w:rsidRPr="00CC4F66" w:rsidTr="008A6253">
        <w:tc>
          <w:tcPr>
            <w:tcW w:w="709" w:type="dxa"/>
          </w:tcPr>
          <w:p w:rsidR="00D60DFB" w:rsidRDefault="00D60DFB" w:rsidP="009177CA">
            <w:r>
              <w:t>9</w:t>
            </w:r>
          </w:p>
        </w:tc>
        <w:tc>
          <w:tcPr>
            <w:tcW w:w="1560" w:type="dxa"/>
          </w:tcPr>
          <w:p w:rsidR="00D60DFB" w:rsidRDefault="00495DB8" w:rsidP="009177CA">
            <w:r>
              <w:t>9</w:t>
            </w:r>
          </w:p>
        </w:tc>
        <w:tc>
          <w:tcPr>
            <w:tcW w:w="6520" w:type="dxa"/>
          </w:tcPr>
          <w:p w:rsidR="00D60DFB" w:rsidRPr="00CB601D" w:rsidRDefault="00D60DFB" w:rsidP="009177CA">
            <w:pPr>
              <w:spacing w:before="90" w:line="276" w:lineRule="auto"/>
              <w:jc w:val="both"/>
            </w:pPr>
            <w:r w:rsidRPr="00CB601D">
              <w:t>Словосочетание. Замена словосочетаний</w:t>
            </w:r>
          </w:p>
        </w:tc>
        <w:tc>
          <w:tcPr>
            <w:tcW w:w="1559" w:type="dxa"/>
          </w:tcPr>
          <w:p w:rsidR="00D60DFB" w:rsidRDefault="00D60DFB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0DFB" w:rsidRPr="00CC4F66" w:rsidTr="008A6253">
        <w:tc>
          <w:tcPr>
            <w:tcW w:w="709" w:type="dxa"/>
          </w:tcPr>
          <w:p w:rsidR="00D60DFB" w:rsidRDefault="00D60DFB" w:rsidP="009177CA">
            <w:r>
              <w:t>10</w:t>
            </w:r>
          </w:p>
        </w:tc>
        <w:tc>
          <w:tcPr>
            <w:tcW w:w="1560" w:type="dxa"/>
          </w:tcPr>
          <w:p w:rsidR="00D60DFB" w:rsidRDefault="00495DB8" w:rsidP="009177CA">
            <w:r>
              <w:t>10</w:t>
            </w:r>
          </w:p>
        </w:tc>
        <w:tc>
          <w:tcPr>
            <w:tcW w:w="6520" w:type="dxa"/>
          </w:tcPr>
          <w:p w:rsidR="00D60DFB" w:rsidRPr="00CB601D" w:rsidRDefault="00D60DFB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Повторяем правописание корней.</w:t>
            </w:r>
          </w:p>
        </w:tc>
        <w:tc>
          <w:tcPr>
            <w:tcW w:w="1559" w:type="dxa"/>
          </w:tcPr>
          <w:p w:rsidR="00D60DFB" w:rsidRDefault="00D60DFB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0DFB" w:rsidRPr="00CC4F66" w:rsidTr="008A6253">
        <w:tc>
          <w:tcPr>
            <w:tcW w:w="709" w:type="dxa"/>
          </w:tcPr>
          <w:p w:rsidR="00D60DFB" w:rsidRDefault="00D60DFB" w:rsidP="009177CA">
            <w:r>
              <w:t>11</w:t>
            </w:r>
          </w:p>
        </w:tc>
        <w:tc>
          <w:tcPr>
            <w:tcW w:w="1560" w:type="dxa"/>
          </w:tcPr>
          <w:p w:rsidR="00D60DFB" w:rsidRDefault="00495DB8" w:rsidP="009177CA">
            <w:r>
              <w:t>11</w:t>
            </w:r>
          </w:p>
        </w:tc>
        <w:tc>
          <w:tcPr>
            <w:tcW w:w="6520" w:type="dxa"/>
          </w:tcPr>
          <w:p w:rsidR="00D60DFB" w:rsidRPr="00CB601D" w:rsidRDefault="00D60DFB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Повторяем правописание приставок</w:t>
            </w:r>
          </w:p>
        </w:tc>
        <w:tc>
          <w:tcPr>
            <w:tcW w:w="1559" w:type="dxa"/>
          </w:tcPr>
          <w:p w:rsidR="00D60DFB" w:rsidRDefault="00D60DFB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0DFB" w:rsidRPr="00CC4F66" w:rsidTr="008A6253">
        <w:tc>
          <w:tcPr>
            <w:tcW w:w="709" w:type="dxa"/>
          </w:tcPr>
          <w:p w:rsidR="00D60DFB" w:rsidRDefault="00D60DFB" w:rsidP="009177CA">
            <w:r>
              <w:t>12</w:t>
            </w:r>
          </w:p>
        </w:tc>
        <w:tc>
          <w:tcPr>
            <w:tcW w:w="1560" w:type="dxa"/>
          </w:tcPr>
          <w:p w:rsidR="00D60DFB" w:rsidRDefault="00495DB8" w:rsidP="009177CA">
            <w:r>
              <w:t>12</w:t>
            </w:r>
          </w:p>
        </w:tc>
        <w:tc>
          <w:tcPr>
            <w:tcW w:w="6520" w:type="dxa"/>
          </w:tcPr>
          <w:p w:rsidR="00D60DFB" w:rsidRPr="00CB601D" w:rsidRDefault="00D60DFB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Повторяем правописание суффиксов существительных и прилагательных</w:t>
            </w:r>
          </w:p>
        </w:tc>
        <w:tc>
          <w:tcPr>
            <w:tcW w:w="1559" w:type="dxa"/>
          </w:tcPr>
          <w:p w:rsidR="00D60DFB" w:rsidRDefault="00D60DFB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0DFB" w:rsidRPr="00CC4F66" w:rsidTr="008A6253">
        <w:tc>
          <w:tcPr>
            <w:tcW w:w="709" w:type="dxa"/>
          </w:tcPr>
          <w:p w:rsidR="00D60DFB" w:rsidRDefault="00D60DFB" w:rsidP="009177CA">
            <w:r>
              <w:t>13</w:t>
            </w:r>
          </w:p>
        </w:tc>
        <w:tc>
          <w:tcPr>
            <w:tcW w:w="1560" w:type="dxa"/>
          </w:tcPr>
          <w:p w:rsidR="00D60DFB" w:rsidRDefault="00495DB8" w:rsidP="009177CA">
            <w:r>
              <w:t>13</w:t>
            </w:r>
          </w:p>
        </w:tc>
        <w:tc>
          <w:tcPr>
            <w:tcW w:w="6520" w:type="dxa"/>
          </w:tcPr>
          <w:p w:rsidR="00D60DFB" w:rsidRPr="00CB601D" w:rsidRDefault="00D60DFB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Грамматическая основа предложения</w:t>
            </w:r>
          </w:p>
        </w:tc>
        <w:tc>
          <w:tcPr>
            <w:tcW w:w="1559" w:type="dxa"/>
          </w:tcPr>
          <w:p w:rsidR="00D60DFB" w:rsidRDefault="00D60DFB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0DFB" w:rsidRPr="00CC4F66" w:rsidTr="008A6253">
        <w:tc>
          <w:tcPr>
            <w:tcW w:w="709" w:type="dxa"/>
          </w:tcPr>
          <w:p w:rsidR="00D60DFB" w:rsidRDefault="00D60DFB" w:rsidP="009177CA">
            <w:r>
              <w:t>14</w:t>
            </w:r>
          </w:p>
        </w:tc>
        <w:tc>
          <w:tcPr>
            <w:tcW w:w="1560" w:type="dxa"/>
          </w:tcPr>
          <w:p w:rsidR="00D60DFB" w:rsidRDefault="00495DB8" w:rsidP="009177CA">
            <w:r>
              <w:t>14</w:t>
            </w:r>
          </w:p>
        </w:tc>
        <w:tc>
          <w:tcPr>
            <w:tcW w:w="6520" w:type="dxa"/>
          </w:tcPr>
          <w:p w:rsidR="00D60DFB" w:rsidRPr="00CB601D" w:rsidRDefault="00D60DFB" w:rsidP="009177CA">
            <w:pPr>
              <w:spacing w:before="90" w:line="276" w:lineRule="auto"/>
              <w:jc w:val="both"/>
            </w:pPr>
            <w:r w:rsidRPr="00CB601D">
              <w:t xml:space="preserve"> </w:t>
            </w:r>
            <w:r w:rsidRPr="00CB601D">
              <w:rPr>
                <w:color w:val="000000"/>
              </w:rPr>
              <w:t>Написание наречий и их омонимов</w:t>
            </w:r>
          </w:p>
        </w:tc>
        <w:tc>
          <w:tcPr>
            <w:tcW w:w="1559" w:type="dxa"/>
          </w:tcPr>
          <w:p w:rsidR="00D60DFB" w:rsidRDefault="00D60DFB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0DFB" w:rsidRPr="00CC4F66" w:rsidTr="008A6253">
        <w:tc>
          <w:tcPr>
            <w:tcW w:w="709" w:type="dxa"/>
          </w:tcPr>
          <w:p w:rsidR="00D60DFB" w:rsidRDefault="00495DB8" w:rsidP="009177CA">
            <w:r>
              <w:t>15</w:t>
            </w:r>
          </w:p>
        </w:tc>
        <w:tc>
          <w:tcPr>
            <w:tcW w:w="1560" w:type="dxa"/>
          </w:tcPr>
          <w:p w:rsidR="00D60DFB" w:rsidRDefault="00495DB8" w:rsidP="009177CA">
            <w:r>
              <w:t>15</w:t>
            </w:r>
          </w:p>
        </w:tc>
        <w:tc>
          <w:tcPr>
            <w:tcW w:w="6520" w:type="dxa"/>
          </w:tcPr>
          <w:p w:rsidR="00D60DFB" w:rsidRPr="00CB601D" w:rsidRDefault="00D60DFB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 xml:space="preserve">Синтаксический разбор </w:t>
            </w:r>
            <w:r>
              <w:rPr>
                <w:color w:val="000000"/>
              </w:rPr>
              <w:t xml:space="preserve">простого </w:t>
            </w:r>
            <w:r w:rsidRPr="00CB601D">
              <w:rPr>
                <w:color w:val="000000"/>
              </w:rPr>
              <w:t>предложения</w:t>
            </w:r>
          </w:p>
        </w:tc>
        <w:tc>
          <w:tcPr>
            <w:tcW w:w="1559" w:type="dxa"/>
          </w:tcPr>
          <w:p w:rsidR="00D60DFB" w:rsidRDefault="00D60DFB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C7519C" w:rsidRPr="00CC4F66" w:rsidTr="008A6253">
        <w:tc>
          <w:tcPr>
            <w:tcW w:w="709" w:type="dxa"/>
          </w:tcPr>
          <w:p w:rsidR="00C7519C" w:rsidRDefault="00C7519C" w:rsidP="009177CA">
            <w:r>
              <w:t>16</w:t>
            </w:r>
          </w:p>
        </w:tc>
        <w:tc>
          <w:tcPr>
            <w:tcW w:w="1560" w:type="dxa"/>
          </w:tcPr>
          <w:p w:rsidR="00C7519C" w:rsidRDefault="00C7519C" w:rsidP="009177CA">
            <w:r>
              <w:t>16</w:t>
            </w:r>
          </w:p>
        </w:tc>
        <w:tc>
          <w:tcPr>
            <w:tcW w:w="6520" w:type="dxa"/>
          </w:tcPr>
          <w:p w:rsidR="00C7519C" w:rsidRPr="00CB601D" w:rsidRDefault="00C7519C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Повторяем правописание суффиксов глаголов и причастий</w:t>
            </w:r>
          </w:p>
        </w:tc>
        <w:tc>
          <w:tcPr>
            <w:tcW w:w="1559" w:type="dxa"/>
          </w:tcPr>
          <w:p w:rsidR="00C7519C" w:rsidRDefault="00C7519C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C7519C" w:rsidRPr="00CC4F66" w:rsidTr="008A6253">
        <w:tc>
          <w:tcPr>
            <w:tcW w:w="709" w:type="dxa"/>
          </w:tcPr>
          <w:p w:rsidR="00C7519C" w:rsidRDefault="00C7519C" w:rsidP="009177CA">
            <w:r>
              <w:t>17</w:t>
            </w:r>
          </w:p>
        </w:tc>
        <w:tc>
          <w:tcPr>
            <w:tcW w:w="1560" w:type="dxa"/>
          </w:tcPr>
          <w:p w:rsidR="00C7519C" w:rsidRDefault="00C7519C" w:rsidP="009177CA">
            <w:r>
              <w:t>17</w:t>
            </w:r>
          </w:p>
        </w:tc>
        <w:tc>
          <w:tcPr>
            <w:tcW w:w="6520" w:type="dxa"/>
          </w:tcPr>
          <w:p w:rsidR="00C7519C" w:rsidRPr="00CB601D" w:rsidRDefault="00C7519C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 xml:space="preserve">  Повторяем правописание окончаний</w:t>
            </w:r>
          </w:p>
        </w:tc>
        <w:tc>
          <w:tcPr>
            <w:tcW w:w="1559" w:type="dxa"/>
          </w:tcPr>
          <w:p w:rsidR="00C7519C" w:rsidRDefault="00C7519C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C7519C" w:rsidRPr="00CC4F66" w:rsidTr="008A6253">
        <w:tc>
          <w:tcPr>
            <w:tcW w:w="709" w:type="dxa"/>
          </w:tcPr>
          <w:p w:rsidR="00C7519C" w:rsidRDefault="00C7519C" w:rsidP="009177CA">
            <w:r>
              <w:t>18</w:t>
            </w:r>
          </w:p>
        </w:tc>
        <w:tc>
          <w:tcPr>
            <w:tcW w:w="1560" w:type="dxa"/>
          </w:tcPr>
          <w:p w:rsidR="00C7519C" w:rsidRDefault="00C7519C" w:rsidP="009177CA">
            <w:r>
              <w:t>18</w:t>
            </w:r>
          </w:p>
        </w:tc>
        <w:tc>
          <w:tcPr>
            <w:tcW w:w="6520" w:type="dxa"/>
          </w:tcPr>
          <w:p w:rsidR="00C7519C" w:rsidRPr="00CB601D" w:rsidRDefault="00C7519C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Правописание не с разными частями речи</w:t>
            </w:r>
          </w:p>
        </w:tc>
        <w:tc>
          <w:tcPr>
            <w:tcW w:w="1559" w:type="dxa"/>
          </w:tcPr>
          <w:p w:rsidR="00C7519C" w:rsidRDefault="00C7519C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C7519C" w:rsidRPr="00CC4F66" w:rsidTr="008A6253">
        <w:tc>
          <w:tcPr>
            <w:tcW w:w="709" w:type="dxa"/>
          </w:tcPr>
          <w:p w:rsidR="00C7519C" w:rsidRDefault="00C7519C" w:rsidP="009177CA">
            <w:r>
              <w:t>19</w:t>
            </w:r>
          </w:p>
        </w:tc>
        <w:tc>
          <w:tcPr>
            <w:tcW w:w="1560" w:type="dxa"/>
          </w:tcPr>
          <w:p w:rsidR="00C7519C" w:rsidRDefault="00C7519C" w:rsidP="009177CA">
            <w:r>
              <w:t>19</w:t>
            </w:r>
          </w:p>
        </w:tc>
        <w:tc>
          <w:tcPr>
            <w:tcW w:w="6520" w:type="dxa"/>
          </w:tcPr>
          <w:p w:rsidR="00C7519C" w:rsidRPr="00CB601D" w:rsidRDefault="00C7519C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Правописание не с разными частями речи</w:t>
            </w:r>
          </w:p>
        </w:tc>
        <w:tc>
          <w:tcPr>
            <w:tcW w:w="1559" w:type="dxa"/>
          </w:tcPr>
          <w:p w:rsidR="00C7519C" w:rsidRDefault="00C7519C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C7519C" w:rsidRPr="00CC4F66" w:rsidTr="008A6253">
        <w:tc>
          <w:tcPr>
            <w:tcW w:w="709" w:type="dxa"/>
          </w:tcPr>
          <w:p w:rsidR="00C7519C" w:rsidRDefault="00C7519C" w:rsidP="009177CA">
            <w:r>
              <w:t>20</w:t>
            </w:r>
          </w:p>
        </w:tc>
        <w:tc>
          <w:tcPr>
            <w:tcW w:w="1560" w:type="dxa"/>
          </w:tcPr>
          <w:p w:rsidR="00C7519C" w:rsidRDefault="00C7519C" w:rsidP="009177CA">
            <w:r>
              <w:t>20</w:t>
            </w:r>
          </w:p>
        </w:tc>
        <w:tc>
          <w:tcPr>
            <w:tcW w:w="6520" w:type="dxa"/>
          </w:tcPr>
          <w:p w:rsidR="00C7519C" w:rsidRPr="00CB601D" w:rsidRDefault="00C7519C" w:rsidP="009177CA">
            <w:pPr>
              <w:spacing w:before="9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Дефисное написание слов</w:t>
            </w:r>
          </w:p>
        </w:tc>
        <w:tc>
          <w:tcPr>
            <w:tcW w:w="1559" w:type="dxa"/>
          </w:tcPr>
          <w:p w:rsidR="00C7519C" w:rsidRDefault="00C7519C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382481" w:rsidRPr="00CC4F66" w:rsidTr="00636651">
        <w:tc>
          <w:tcPr>
            <w:tcW w:w="10348" w:type="dxa"/>
            <w:gridSpan w:val="4"/>
          </w:tcPr>
          <w:p w:rsidR="00382481" w:rsidRDefault="00382481" w:rsidP="00382481">
            <w:pPr>
              <w:pStyle w:val="c20"/>
              <w:spacing w:after="0" w:line="276" w:lineRule="auto"/>
              <w:jc w:val="center"/>
            </w:pPr>
            <w:r>
              <w:rPr>
                <w:b/>
                <w:color w:val="000000"/>
              </w:rPr>
              <w:t>Синтаксис и п</w:t>
            </w:r>
            <w:r w:rsidRPr="003C48AB">
              <w:rPr>
                <w:b/>
                <w:color w:val="000000"/>
              </w:rPr>
              <w:t>унктуация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8 ч.)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t>21</w:t>
            </w:r>
          </w:p>
        </w:tc>
        <w:tc>
          <w:tcPr>
            <w:tcW w:w="1560" w:type="dxa"/>
          </w:tcPr>
          <w:p w:rsidR="00D67926" w:rsidRDefault="00197151" w:rsidP="009177CA">
            <w:r>
              <w:t>21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spacing w:before="90" w:line="276" w:lineRule="auto"/>
            </w:pPr>
            <w:r>
              <w:t xml:space="preserve"> </w:t>
            </w:r>
            <w:r w:rsidRPr="00CB601D">
              <w:rPr>
                <w:color w:val="000000"/>
              </w:rPr>
              <w:t>Знаки препинания при  однородных членах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t>22</w:t>
            </w:r>
          </w:p>
        </w:tc>
        <w:tc>
          <w:tcPr>
            <w:tcW w:w="1560" w:type="dxa"/>
          </w:tcPr>
          <w:p w:rsidR="00D67926" w:rsidRDefault="00197151" w:rsidP="009177CA">
            <w:r>
              <w:t>22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spacing w:before="90" w:line="276" w:lineRule="auto"/>
            </w:pPr>
            <w:r w:rsidRPr="00CB601D">
              <w:rPr>
                <w:color w:val="000000"/>
              </w:rPr>
              <w:t>Тест " Знаки препинания при однородных членах</w:t>
            </w:r>
            <w:r w:rsidR="008A0BBC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t>23</w:t>
            </w:r>
          </w:p>
        </w:tc>
        <w:tc>
          <w:tcPr>
            <w:tcW w:w="1560" w:type="dxa"/>
          </w:tcPr>
          <w:p w:rsidR="00D67926" w:rsidRDefault="00197151" w:rsidP="009177CA">
            <w:r>
              <w:t>23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spacing w:before="90" w:line="276" w:lineRule="auto"/>
            </w:pPr>
            <w:r w:rsidRPr="00CB601D">
              <w:rPr>
                <w:color w:val="000000"/>
              </w:rPr>
              <w:t xml:space="preserve"> Знаки препинания при обособленных определениях и приложениях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t>24</w:t>
            </w:r>
          </w:p>
        </w:tc>
        <w:tc>
          <w:tcPr>
            <w:tcW w:w="1560" w:type="dxa"/>
          </w:tcPr>
          <w:p w:rsidR="00D67926" w:rsidRDefault="00197151" w:rsidP="009177CA">
            <w:r>
              <w:t>24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tabs>
                <w:tab w:val="left" w:pos="5955"/>
              </w:tabs>
              <w:spacing w:before="90" w:line="276" w:lineRule="auto"/>
            </w:pPr>
            <w:r w:rsidRPr="00CB601D">
              <w:rPr>
                <w:color w:val="000000"/>
              </w:rPr>
              <w:t>Знаки препинания при обособленных обстоятельствах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t>25</w:t>
            </w:r>
          </w:p>
        </w:tc>
        <w:tc>
          <w:tcPr>
            <w:tcW w:w="1560" w:type="dxa"/>
          </w:tcPr>
          <w:p w:rsidR="00D67926" w:rsidRDefault="00197151" w:rsidP="009177CA">
            <w:r>
              <w:t>25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spacing w:before="90" w:line="276" w:lineRule="auto"/>
            </w:pPr>
            <w:r w:rsidRPr="00CB601D">
              <w:t xml:space="preserve">  </w:t>
            </w:r>
            <w:r w:rsidRPr="00CB601D">
              <w:rPr>
                <w:color w:val="000000"/>
              </w:rPr>
              <w:t>Тест " Знаки препинания при обособленных членах"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t>26</w:t>
            </w:r>
          </w:p>
        </w:tc>
        <w:tc>
          <w:tcPr>
            <w:tcW w:w="1560" w:type="dxa"/>
          </w:tcPr>
          <w:p w:rsidR="00D67926" w:rsidRDefault="00197151" w:rsidP="009177CA">
            <w:r>
              <w:t>26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tabs>
                <w:tab w:val="left" w:pos="5955"/>
              </w:tabs>
              <w:spacing w:before="90" w:line="276" w:lineRule="auto"/>
            </w:pPr>
            <w:r w:rsidRPr="00CB601D">
              <w:t xml:space="preserve"> </w:t>
            </w:r>
            <w:r w:rsidRPr="00CB601D">
              <w:rPr>
                <w:color w:val="000000"/>
              </w:rPr>
              <w:t>Синтаксический разбор  осложнённых предложений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lastRenderedPageBreak/>
              <w:t>27</w:t>
            </w:r>
          </w:p>
        </w:tc>
        <w:tc>
          <w:tcPr>
            <w:tcW w:w="1560" w:type="dxa"/>
          </w:tcPr>
          <w:p w:rsidR="00D67926" w:rsidRDefault="00197151" w:rsidP="009177CA">
            <w:r>
              <w:t>27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spacing w:before="90" w:line="276" w:lineRule="auto"/>
            </w:pPr>
            <w:r w:rsidRPr="00CB601D">
              <w:rPr>
                <w:color w:val="000000"/>
              </w:rPr>
              <w:t>Знаки препинания при вводных конструкциях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D67926" w:rsidRPr="00CC4F66" w:rsidTr="008A6253">
        <w:tc>
          <w:tcPr>
            <w:tcW w:w="709" w:type="dxa"/>
          </w:tcPr>
          <w:p w:rsidR="00D67926" w:rsidRDefault="00197151" w:rsidP="009177CA">
            <w:r>
              <w:t>28</w:t>
            </w:r>
          </w:p>
        </w:tc>
        <w:tc>
          <w:tcPr>
            <w:tcW w:w="1560" w:type="dxa"/>
          </w:tcPr>
          <w:p w:rsidR="00D67926" w:rsidRDefault="00197151" w:rsidP="009177CA">
            <w:r>
              <w:t>28</w:t>
            </w:r>
          </w:p>
        </w:tc>
        <w:tc>
          <w:tcPr>
            <w:tcW w:w="6520" w:type="dxa"/>
          </w:tcPr>
          <w:p w:rsidR="00D67926" w:rsidRPr="00CB601D" w:rsidRDefault="00D67926" w:rsidP="009177CA">
            <w:pPr>
              <w:tabs>
                <w:tab w:val="left" w:pos="5955"/>
              </w:tabs>
              <w:spacing w:before="90" w:line="276" w:lineRule="auto"/>
            </w:pPr>
            <w:r w:rsidRPr="00CB601D">
              <w:rPr>
                <w:color w:val="000000"/>
              </w:rPr>
              <w:t xml:space="preserve"> Тест " Знаки препинания при вводных, вставных конструкциях"</w:t>
            </w:r>
          </w:p>
        </w:tc>
        <w:tc>
          <w:tcPr>
            <w:tcW w:w="1559" w:type="dxa"/>
          </w:tcPr>
          <w:p w:rsidR="00D67926" w:rsidRDefault="00D67926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382481" w:rsidRPr="00CC4F66" w:rsidTr="00574209">
        <w:tc>
          <w:tcPr>
            <w:tcW w:w="10348" w:type="dxa"/>
            <w:gridSpan w:val="4"/>
          </w:tcPr>
          <w:p w:rsidR="00382481" w:rsidRDefault="00382481" w:rsidP="00382481">
            <w:pPr>
              <w:pStyle w:val="c20"/>
              <w:spacing w:after="0" w:line="276" w:lineRule="auto"/>
              <w:jc w:val="center"/>
            </w:pPr>
            <w:r w:rsidRPr="00EC6F3A">
              <w:rPr>
                <w:rFonts w:eastAsia="Calibri"/>
                <w:b/>
              </w:rPr>
              <w:t>Построение сочинения-рассуждения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>6 ч.)</w:t>
            </w:r>
          </w:p>
        </w:tc>
      </w:tr>
      <w:tr w:rsidR="00E97503" w:rsidRPr="00CC4F66" w:rsidTr="008A6253">
        <w:tc>
          <w:tcPr>
            <w:tcW w:w="709" w:type="dxa"/>
          </w:tcPr>
          <w:p w:rsidR="00E97503" w:rsidRDefault="00E97503" w:rsidP="009177CA">
            <w:r>
              <w:t>29</w:t>
            </w:r>
          </w:p>
        </w:tc>
        <w:tc>
          <w:tcPr>
            <w:tcW w:w="1560" w:type="dxa"/>
          </w:tcPr>
          <w:p w:rsidR="00E97503" w:rsidRDefault="00E97503" w:rsidP="009177CA">
            <w:r>
              <w:t>29</w:t>
            </w:r>
          </w:p>
        </w:tc>
        <w:tc>
          <w:tcPr>
            <w:tcW w:w="6520" w:type="dxa"/>
          </w:tcPr>
          <w:p w:rsidR="00E97503" w:rsidRPr="00CB601D" w:rsidRDefault="00E97503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 xml:space="preserve"> Работа с текстом.</w:t>
            </w:r>
            <w:r w:rsidRPr="000F3384">
              <w:rPr>
                <w:color w:val="000000"/>
              </w:rPr>
              <w:t xml:space="preserve"> Подготовка к сочинению </w:t>
            </w:r>
          </w:p>
        </w:tc>
        <w:tc>
          <w:tcPr>
            <w:tcW w:w="1559" w:type="dxa"/>
          </w:tcPr>
          <w:p w:rsidR="00E97503" w:rsidRDefault="00E975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E97503" w:rsidRPr="00CC4F66" w:rsidTr="008A6253">
        <w:tc>
          <w:tcPr>
            <w:tcW w:w="709" w:type="dxa"/>
          </w:tcPr>
          <w:p w:rsidR="00E97503" w:rsidRDefault="00E97503" w:rsidP="009177CA">
            <w:r>
              <w:t>30</w:t>
            </w:r>
          </w:p>
        </w:tc>
        <w:tc>
          <w:tcPr>
            <w:tcW w:w="1560" w:type="dxa"/>
          </w:tcPr>
          <w:p w:rsidR="00E97503" w:rsidRDefault="00E97503" w:rsidP="009177CA">
            <w:r>
              <w:t>30</w:t>
            </w:r>
          </w:p>
        </w:tc>
        <w:tc>
          <w:tcPr>
            <w:tcW w:w="6520" w:type="dxa"/>
          </w:tcPr>
          <w:p w:rsidR="00E97503" w:rsidRPr="00CB601D" w:rsidRDefault="00E97503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Структура сочинения на лингвистическую тему.</w:t>
            </w:r>
          </w:p>
        </w:tc>
        <w:tc>
          <w:tcPr>
            <w:tcW w:w="1559" w:type="dxa"/>
          </w:tcPr>
          <w:p w:rsidR="00E97503" w:rsidRDefault="00E975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E97503" w:rsidRPr="00CC4F66" w:rsidTr="008A6253">
        <w:tc>
          <w:tcPr>
            <w:tcW w:w="709" w:type="dxa"/>
          </w:tcPr>
          <w:p w:rsidR="00E97503" w:rsidRDefault="00E97503" w:rsidP="009177CA">
            <w:r>
              <w:t>31</w:t>
            </w:r>
          </w:p>
        </w:tc>
        <w:tc>
          <w:tcPr>
            <w:tcW w:w="1560" w:type="dxa"/>
          </w:tcPr>
          <w:p w:rsidR="00E97503" w:rsidRDefault="00E97503" w:rsidP="009177CA">
            <w:r>
              <w:t>31</w:t>
            </w:r>
          </w:p>
        </w:tc>
        <w:tc>
          <w:tcPr>
            <w:tcW w:w="6520" w:type="dxa"/>
          </w:tcPr>
          <w:p w:rsidR="00E97503" w:rsidRPr="00CB601D" w:rsidRDefault="00E97503" w:rsidP="009177CA">
            <w:pPr>
              <w:spacing w:before="90" w:line="276" w:lineRule="auto"/>
              <w:jc w:val="both"/>
            </w:pPr>
            <w:r w:rsidRPr="00CB601D">
              <w:rPr>
                <w:color w:val="000000"/>
              </w:rPr>
              <w:t>Структура сочинения по финальным строкам.</w:t>
            </w:r>
          </w:p>
        </w:tc>
        <w:tc>
          <w:tcPr>
            <w:tcW w:w="1559" w:type="dxa"/>
          </w:tcPr>
          <w:p w:rsidR="00E97503" w:rsidRDefault="00E975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E97503" w:rsidRPr="00CC4F66" w:rsidTr="008A6253">
        <w:tc>
          <w:tcPr>
            <w:tcW w:w="709" w:type="dxa"/>
          </w:tcPr>
          <w:p w:rsidR="00E97503" w:rsidRDefault="00E97503" w:rsidP="009177CA">
            <w:r>
              <w:t>32</w:t>
            </w:r>
          </w:p>
        </w:tc>
        <w:tc>
          <w:tcPr>
            <w:tcW w:w="1560" w:type="dxa"/>
          </w:tcPr>
          <w:p w:rsidR="00E97503" w:rsidRDefault="00E97503" w:rsidP="009177CA">
            <w:r>
              <w:t>32</w:t>
            </w:r>
          </w:p>
        </w:tc>
        <w:tc>
          <w:tcPr>
            <w:tcW w:w="6520" w:type="dxa"/>
          </w:tcPr>
          <w:p w:rsidR="00E97503" w:rsidRPr="00CB601D" w:rsidRDefault="00E97503" w:rsidP="009177CA">
            <w:pPr>
              <w:spacing w:before="90" w:line="276" w:lineRule="auto"/>
              <w:jc w:val="both"/>
            </w:pPr>
            <w:r w:rsidRPr="00CB601D">
              <w:t>Структура сочинения  по значению слова.</w:t>
            </w:r>
          </w:p>
        </w:tc>
        <w:tc>
          <w:tcPr>
            <w:tcW w:w="1559" w:type="dxa"/>
          </w:tcPr>
          <w:p w:rsidR="00E97503" w:rsidRDefault="00E975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E97503" w:rsidRPr="00CC4F66" w:rsidTr="008A6253">
        <w:tc>
          <w:tcPr>
            <w:tcW w:w="709" w:type="dxa"/>
          </w:tcPr>
          <w:p w:rsidR="00E97503" w:rsidRDefault="00E97503" w:rsidP="009177CA">
            <w:r>
              <w:t>33</w:t>
            </w:r>
          </w:p>
        </w:tc>
        <w:tc>
          <w:tcPr>
            <w:tcW w:w="1560" w:type="dxa"/>
          </w:tcPr>
          <w:p w:rsidR="00E97503" w:rsidRDefault="00E97503" w:rsidP="009177CA">
            <w:r>
              <w:t>33</w:t>
            </w:r>
          </w:p>
        </w:tc>
        <w:tc>
          <w:tcPr>
            <w:tcW w:w="6520" w:type="dxa"/>
          </w:tcPr>
          <w:p w:rsidR="00E97503" w:rsidRPr="00CB601D" w:rsidRDefault="00E97503" w:rsidP="009177CA">
            <w:pPr>
              <w:spacing w:before="90" w:line="276" w:lineRule="auto"/>
              <w:jc w:val="both"/>
            </w:pPr>
            <w:r w:rsidRPr="000F3384">
              <w:rPr>
                <w:color w:val="000000"/>
              </w:rPr>
              <w:t>Пробный ОГЭ</w:t>
            </w:r>
          </w:p>
        </w:tc>
        <w:tc>
          <w:tcPr>
            <w:tcW w:w="1559" w:type="dxa"/>
          </w:tcPr>
          <w:p w:rsidR="00E97503" w:rsidRDefault="00E975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  <w:tr w:rsidR="00E97503" w:rsidRPr="00CC4F66" w:rsidTr="008A6253">
        <w:tc>
          <w:tcPr>
            <w:tcW w:w="709" w:type="dxa"/>
          </w:tcPr>
          <w:p w:rsidR="00E97503" w:rsidRDefault="00E97503" w:rsidP="009177CA">
            <w:r>
              <w:t>34</w:t>
            </w:r>
          </w:p>
        </w:tc>
        <w:tc>
          <w:tcPr>
            <w:tcW w:w="1560" w:type="dxa"/>
          </w:tcPr>
          <w:p w:rsidR="00E97503" w:rsidRDefault="00E97503" w:rsidP="009177CA">
            <w:r>
              <w:t>34</w:t>
            </w:r>
          </w:p>
        </w:tc>
        <w:tc>
          <w:tcPr>
            <w:tcW w:w="6520" w:type="dxa"/>
          </w:tcPr>
          <w:p w:rsidR="00E97503" w:rsidRPr="00CB601D" w:rsidRDefault="00E97503" w:rsidP="009177CA">
            <w:pPr>
              <w:tabs>
                <w:tab w:val="left" w:pos="5955"/>
              </w:tabs>
              <w:spacing w:before="90" w:line="276" w:lineRule="auto"/>
            </w:pPr>
            <w:r>
              <w:rPr>
                <w:color w:val="000000"/>
              </w:rPr>
              <w:t>Анализ пробного ОГЭ. Итоговое занятие.</w:t>
            </w:r>
          </w:p>
        </w:tc>
        <w:tc>
          <w:tcPr>
            <w:tcW w:w="1559" w:type="dxa"/>
          </w:tcPr>
          <w:p w:rsidR="00E97503" w:rsidRDefault="00E97503" w:rsidP="00341103">
            <w:pPr>
              <w:pStyle w:val="c20"/>
              <w:spacing w:after="0" w:line="276" w:lineRule="auto"/>
            </w:pPr>
            <w:r>
              <w:t>1</w:t>
            </w:r>
          </w:p>
        </w:tc>
      </w:tr>
    </w:tbl>
    <w:p w:rsidR="008C1653" w:rsidRDefault="008C1653" w:rsidP="004919DA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A44882" w:rsidRDefault="00A44882" w:rsidP="004919DA">
      <w:pPr>
        <w:pStyle w:val="c4"/>
        <w:shd w:val="clear" w:color="auto" w:fill="FFFFFF"/>
        <w:spacing w:before="0" w:after="0"/>
        <w:jc w:val="center"/>
      </w:pPr>
      <w:bookmarkStart w:id="0" w:name="_GoBack"/>
      <w:bookmarkEnd w:id="0"/>
    </w:p>
    <w:p w:rsidR="00CB601D" w:rsidRPr="00CB601D" w:rsidRDefault="00CB601D" w:rsidP="00CB601D">
      <w:pPr>
        <w:ind w:firstLine="284"/>
        <w:jc w:val="center"/>
        <w:rPr>
          <w:b/>
        </w:rPr>
      </w:pPr>
      <w:r w:rsidRPr="00CB601D">
        <w:rPr>
          <w:b/>
        </w:rPr>
        <w:t>УЧЕБНО-МЕТОДИЧЕСКОЕ И МАТЕРИАЛЬНО-ТЕХНИЧЕСКОЕ ОБЕСПЕ</w:t>
      </w:r>
      <w:r>
        <w:rPr>
          <w:b/>
        </w:rPr>
        <w:t xml:space="preserve">ЧЕНИЕ </w:t>
      </w:r>
    </w:p>
    <w:p w:rsidR="00CB601D" w:rsidRPr="00CB601D" w:rsidRDefault="003F46EC" w:rsidP="00CB601D">
      <w:pPr>
        <w:ind w:firstLine="284"/>
        <w:jc w:val="both"/>
      </w:pPr>
      <w:r>
        <w:t xml:space="preserve"> </w:t>
      </w:r>
    </w:p>
    <w:p w:rsidR="00CB601D" w:rsidRPr="00CB601D" w:rsidRDefault="00CB601D" w:rsidP="00CB601D">
      <w:r w:rsidRPr="00CB601D">
        <w:t xml:space="preserve"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 w:rsidRPr="00CB601D">
        <w:t>авт</w:t>
      </w:r>
      <w:proofErr w:type="spellEnd"/>
      <w:r w:rsidRPr="00CB601D">
        <w:t>.</w:t>
      </w:r>
      <w:r w:rsidRPr="00CB601D">
        <w:softHyphen/>
        <w:t xml:space="preserve">сост.: И.П. </w:t>
      </w:r>
      <w:proofErr w:type="spellStart"/>
      <w:r w:rsidRPr="00CB601D">
        <w:t>Цыб</w:t>
      </w:r>
      <w:r w:rsidR="008A0BBC">
        <w:t>улько</w:t>
      </w:r>
      <w:proofErr w:type="spellEnd"/>
      <w:r w:rsidR="008A0BBC">
        <w:t>, Л.С. Степанова. М.:  2022</w:t>
      </w:r>
      <w:r w:rsidR="0000403A">
        <w:t>.</w:t>
      </w:r>
    </w:p>
    <w:p w:rsidR="00CB601D" w:rsidRPr="00CB601D" w:rsidRDefault="0000403A" w:rsidP="00CB601D">
      <w:r>
        <w:t>2</w:t>
      </w:r>
      <w:r w:rsidR="00CB601D" w:rsidRPr="00CB601D">
        <w:t>. </w:t>
      </w:r>
      <w:proofErr w:type="spellStart"/>
      <w:r w:rsidR="00CB601D" w:rsidRPr="00CB601D">
        <w:rPr>
          <w:iCs/>
        </w:rPr>
        <w:t>Егораева</w:t>
      </w:r>
      <w:proofErr w:type="spellEnd"/>
      <w:r w:rsidR="00CB601D" w:rsidRPr="00CB601D">
        <w:rPr>
          <w:iCs/>
        </w:rPr>
        <w:t xml:space="preserve"> Г.Т.</w:t>
      </w:r>
      <w:r w:rsidR="00CB601D" w:rsidRPr="00CB601D">
        <w:t> Русский язык. 9 класс. Типовые тестовые задания: Государственная итоговая аттестация</w:t>
      </w:r>
      <w:r w:rsidR="008A0BBC">
        <w:t xml:space="preserve"> (в новой форме). М.:</w:t>
      </w:r>
      <w:r>
        <w:t>, 2020.</w:t>
      </w:r>
    </w:p>
    <w:p w:rsidR="00CB601D" w:rsidRPr="00CB601D" w:rsidRDefault="0000403A" w:rsidP="00CB601D">
      <w:r>
        <w:t>3</w:t>
      </w:r>
      <w:r w:rsidR="00CB601D" w:rsidRPr="00CB601D">
        <w:t>. Материалы сайта ФИПИ</w:t>
      </w:r>
      <w:r w:rsidR="00FE34E7">
        <w:t xml:space="preserve">: </w:t>
      </w:r>
      <w:r w:rsidR="00CB601D" w:rsidRPr="00CB601D">
        <w:t xml:space="preserve"> </w:t>
      </w:r>
      <w:hyperlink r:id="rId8" w:history="1">
        <w:r w:rsidR="00FE34E7" w:rsidRPr="00BE7699">
          <w:rPr>
            <w:rStyle w:val="ab"/>
          </w:rPr>
          <w:t>www.fipi.ru</w:t>
        </w:r>
      </w:hyperlink>
      <w:r w:rsidR="00CB601D" w:rsidRPr="00CB601D">
        <w:t>.</w:t>
      </w:r>
      <w:r w:rsidR="00FE34E7">
        <w:t xml:space="preserve"> </w:t>
      </w:r>
    </w:p>
    <w:p w:rsidR="00CB601D" w:rsidRPr="00CB601D" w:rsidRDefault="00CB601D" w:rsidP="00343693">
      <w:pPr>
        <w:ind w:firstLine="284"/>
        <w:rPr>
          <w:b/>
        </w:rPr>
      </w:pPr>
      <w:r w:rsidRPr="00CB601D">
        <w:rPr>
          <w:b/>
        </w:rPr>
        <w:t>Материально-техническое обеспечение:</w:t>
      </w:r>
    </w:p>
    <w:p w:rsidR="00CB601D" w:rsidRPr="00CB601D" w:rsidRDefault="00CB601D" w:rsidP="00343693">
      <w:pPr>
        <w:numPr>
          <w:ilvl w:val="0"/>
          <w:numId w:val="22"/>
        </w:numPr>
        <w:ind w:left="0" w:firstLine="0"/>
      </w:pPr>
      <w:r w:rsidRPr="00CB601D">
        <w:t>Компьютер.</w:t>
      </w:r>
    </w:p>
    <w:p w:rsidR="00CB601D" w:rsidRPr="00CB601D" w:rsidRDefault="00FE34E7" w:rsidP="00343693">
      <w:pPr>
        <w:numPr>
          <w:ilvl w:val="0"/>
          <w:numId w:val="22"/>
        </w:numPr>
        <w:shd w:val="clear" w:color="auto" w:fill="FFFFFF"/>
        <w:ind w:left="0" w:firstLine="0"/>
      </w:pPr>
      <w:r>
        <w:t>Проектор.</w:t>
      </w:r>
    </w:p>
    <w:sectPr w:rsidR="00CB601D" w:rsidRPr="00CB601D" w:rsidSect="001667F6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62" w:rsidRDefault="00821C62" w:rsidP="001667F6">
      <w:r>
        <w:separator/>
      </w:r>
    </w:p>
  </w:endnote>
  <w:endnote w:type="continuationSeparator" w:id="0">
    <w:p w:rsidR="00821C62" w:rsidRDefault="00821C62" w:rsidP="0016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F6" w:rsidRDefault="001667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62" w:rsidRDefault="00821C62" w:rsidP="001667F6">
      <w:r>
        <w:separator/>
      </w:r>
    </w:p>
  </w:footnote>
  <w:footnote w:type="continuationSeparator" w:id="0">
    <w:p w:rsidR="00821C62" w:rsidRDefault="00821C62" w:rsidP="0016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365"/>
    <w:multiLevelType w:val="multilevel"/>
    <w:tmpl w:val="13B8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B5875"/>
    <w:multiLevelType w:val="hybridMultilevel"/>
    <w:tmpl w:val="8A8222BA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024A0"/>
    <w:multiLevelType w:val="hybridMultilevel"/>
    <w:tmpl w:val="998AE80E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2CB0"/>
    <w:multiLevelType w:val="hybridMultilevel"/>
    <w:tmpl w:val="34921BCA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0547"/>
    <w:multiLevelType w:val="hybridMultilevel"/>
    <w:tmpl w:val="5520365C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17583"/>
    <w:multiLevelType w:val="multilevel"/>
    <w:tmpl w:val="C4C2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CB1184"/>
    <w:multiLevelType w:val="hybridMultilevel"/>
    <w:tmpl w:val="6F024266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00B15"/>
    <w:multiLevelType w:val="hybridMultilevel"/>
    <w:tmpl w:val="E7380F58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73E7B"/>
    <w:multiLevelType w:val="hybridMultilevel"/>
    <w:tmpl w:val="545491CC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43864"/>
    <w:multiLevelType w:val="multilevel"/>
    <w:tmpl w:val="054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F1F24"/>
    <w:multiLevelType w:val="hybridMultilevel"/>
    <w:tmpl w:val="A41EAA1E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02941"/>
    <w:multiLevelType w:val="hybridMultilevel"/>
    <w:tmpl w:val="DEAABF44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B2269"/>
    <w:multiLevelType w:val="multilevel"/>
    <w:tmpl w:val="BCD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9326F"/>
    <w:multiLevelType w:val="multilevel"/>
    <w:tmpl w:val="EE8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7216A"/>
    <w:multiLevelType w:val="hybridMultilevel"/>
    <w:tmpl w:val="40DCA6B4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96C1C"/>
    <w:multiLevelType w:val="multilevel"/>
    <w:tmpl w:val="5952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A33F1"/>
    <w:multiLevelType w:val="hybridMultilevel"/>
    <w:tmpl w:val="C9347EF2"/>
    <w:lvl w:ilvl="0" w:tplc="26C6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6"/>
  </w:num>
  <w:num w:numId="5">
    <w:abstractNumId w:val="19"/>
  </w:num>
  <w:num w:numId="6">
    <w:abstractNumId w:val="16"/>
  </w:num>
  <w:num w:numId="7">
    <w:abstractNumId w:val="12"/>
  </w:num>
  <w:num w:numId="8">
    <w:abstractNumId w:val="5"/>
  </w:num>
  <w:num w:numId="9">
    <w:abstractNumId w:val="17"/>
  </w:num>
  <w:num w:numId="10">
    <w:abstractNumId w:val="0"/>
  </w:num>
  <w:num w:numId="11">
    <w:abstractNumId w:val="13"/>
  </w:num>
  <w:num w:numId="12">
    <w:abstractNumId w:val="20"/>
  </w:num>
  <w:num w:numId="13">
    <w:abstractNumId w:val="3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11"/>
  </w:num>
  <w:num w:numId="19">
    <w:abstractNumId w:val="4"/>
  </w:num>
  <w:num w:numId="20">
    <w:abstractNumId w:val="2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29B"/>
    <w:rsid w:val="0000403A"/>
    <w:rsid w:val="00004400"/>
    <w:rsid w:val="00011875"/>
    <w:rsid w:val="0001539F"/>
    <w:rsid w:val="000460FF"/>
    <w:rsid w:val="00060EC5"/>
    <w:rsid w:val="000735BE"/>
    <w:rsid w:val="0008102A"/>
    <w:rsid w:val="000A39DD"/>
    <w:rsid w:val="000B07D7"/>
    <w:rsid w:val="000B77E8"/>
    <w:rsid w:val="000F15D1"/>
    <w:rsid w:val="000F3384"/>
    <w:rsid w:val="00112798"/>
    <w:rsid w:val="00122F0D"/>
    <w:rsid w:val="001373E8"/>
    <w:rsid w:val="00147EBD"/>
    <w:rsid w:val="00156379"/>
    <w:rsid w:val="00160E48"/>
    <w:rsid w:val="00163B5E"/>
    <w:rsid w:val="001667F6"/>
    <w:rsid w:val="00197151"/>
    <w:rsid w:val="00197AA6"/>
    <w:rsid w:val="001C3A3B"/>
    <w:rsid w:val="001E7722"/>
    <w:rsid w:val="001F07F2"/>
    <w:rsid w:val="00207493"/>
    <w:rsid w:val="00225866"/>
    <w:rsid w:val="002341D1"/>
    <w:rsid w:val="00262CF8"/>
    <w:rsid w:val="00264695"/>
    <w:rsid w:val="00264756"/>
    <w:rsid w:val="002700D9"/>
    <w:rsid w:val="002757E4"/>
    <w:rsid w:val="0027773A"/>
    <w:rsid w:val="00290226"/>
    <w:rsid w:val="00292244"/>
    <w:rsid w:val="002A01D9"/>
    <w:rsid w:val="002A0B3D"/>
    <w:rsid w:val="002A26F0"/>
    <w:rsid w:val="002B60DE"/>
    <w:rsid w:val="002C299F"/>
    <w:rsid w:val="002D2170"/>
    <w:rsid w:val="002D3135"/>
    <w:rsid w:val="00317E73"/>
    <w:rsid w:val="003209EA"/>
    <w:rsid w:val="00332F6E"/>
    <w:rsid w:val="00333241"/>
    <w:rsid w:val="00341103"/>
    <w:rsid w:val="00343693"/>
    <w:rsid w:val="003443C6"/>
    <w:rsid w:val="00374371"/>
    <w:rsid w:val="00382481"/>
    <w:rsid w:val="00390640"/>
    <w:rsid w:val="0039799D"/>
    <w:rsid w:val="003C1049"/>
    <w:rsid w:val="003C48AB"/>
    <w:rsid w:val="003E2EF1"/>
    <w:rsid w:val="003F46EC"/>
    <w:rsid w:val="00400015"/>
    <w:rsid w:val="00403EAB"/>
    <w:rsid w:val="0042663C"/>
    <w:rsid w:val="0042665F"/>
    <w:rsid w:val="004551C4"/>
    <w:rsid w:val="004919DA"/>
    <w:rsid w:val="00491CC9"/>
    <w:rsid w:val="004931C6"/>
    <w:rsid w:val="00495D4C"/>
    <w:rsid w:val="00495DB8"/>
    <w:rsid w:val="004C1DB2"/>
    <w:rsid w:val="004C6516"/>
    <w:rsid w:val="004D0743"/>
    <w:rsid w:val="004F1010"/>
    <w:rsid w:val="004F433C"/>
    <w:rsid w:val="00501D7B"/>
    <w:rsid w:val="00527335"/>
    <w:rsid w:val="00536998"/>
    <w:rsid w:val="00537BDA"/>
    <w:rsid w:val="005406A5"/>
    <w:rsid w:val="00574E76"/>
    <w:rsid w:val="005A2891"/>
    <w:rsid w:val="005A7719"/>
    <w:rsid w:val="0061325A"/>
    <w:rsid w:val="0061639B"/>
    <w:rsid w:val="00624BAD"/>
    <w:rsid w:val="00653497"/>
    <w:rsid w:val="00657CE9"/>
    <w:rsid w:val="00684E28"/>
    <w:rsid w:val="006B31CC"/>
    <w:rsid w:val="006D23E3"/>
    <w:rsid w:val="006E6C73"/>
    <w:rsid w:val="007159D6"/>
    <w:rsid w:val="00727935"/>
    <w:rsid w:val="0073029B"/>
    <w:rsid w:val="007A4F85"/>
    <w:rsid w:val="007B3866"/>
    <w:rsid w:val="007B55CA"/>
    <w:rsid w:val="007C04D4"/>
    <w:rsid w:val="007C23FF"/>
    <w:rsid w:val="007E1094"/>
    <w:rsid w:val="007E2B18"/>
    <w:rsid w:val="007E758D"/>
    <w:rsid w:val="00800282"/>
    <w:rsid w:val="00821C62"/>
    <w:rsid w:val="008359CF"/>
    <w:rsid w:val="00873CE7"/>
    <w:rsid w:val="008A0BBC"/>
    <w:rsid w:val="008B1A74"/>
    <w:rsid w:val="008B7484"/>
    <w:rsid w:val="008B7C65"/>
    <w:rsid w:val="008C1653"/>
    <w:rsid w:val="008F21E6"/>
    <w:rsid w:val="00920642"/>
    <w:rsid w:val="009212D7"/>
    <w:rsid w:val="00927B5D"/>
    <w:rsid w:val="00935C4A"/>
    <w:rsid w:val="00942E80"/>
    <w:rsid w:val="00974CF4"/>
    <w:rsid w:val="009770A8"/>
    <w:rsid w:val="009820EC"/>
    <w:rsid w:val="009A7572"/>
    <w:rsid w:val="009B1CEB"/>
    <w:rsid w:val="009E6B56"/>
    <w:rsid w:val="009E78FB"/>
    <w:rsid w:val="009F0EB7"/>
    <w:rsid w:val="00A14432"/>
    <w:rsid w:val="00A43E86"/>
    <w:rsid w:val="00A44656"/>
    <w:rsid w:val="00A44882"/>
    <w:rsid w:val="00A715B3"/>
    <w:rsid w:val="00A87721"/>
    <w:rsid w:val="00A961BC"/>
    <w:rsid w:val="00AA2DC8"/>
    <w:rsid w:val="00AC100E"/>
    <w:rsid w:val="00AF6D4F"/>
    <w:rsid w:val="00AF721A"/>
    <w:rsid w:val="00B36EA3"/>
    <w:rsid w:val="00B6106D"/>
    <w:rsid w:val="00B75727"/>
    <w:rsid w:val="00BA14D1"/>
    <w:rsid w:val="00BC2181"/>
    <w:rsid w:val="00BD0905"/>
    <w:rsid w:val="00C16D06"/>
    <w:rsid w:val="00C31033"/>
    <w:rsid w:val="00C345A4"/>
    <w:rsid w:val="00C57C8D"/>
    <w:rsid w:val="00C6514B"/>
    <w:rsid w:val="00C6726E"/>
    <w:rsid w:val="00C7519C"/>
    <w:rsid w:val="00CA4708"/>
    <w:rsid w:val="00CB601D"/>
    <w:rsid w:val="00CC597A"/>
    <w:rsid w:val="00CF0B3A"/>
    <w:rsid w:val="00CF5332"/>
    <w:rsid w:val="00D15B7C"/>
    <w:rsid w:val="00D35679"/>
    <w:rsid w:val="00D4399B"/>
    <w:rsid w:val="00D60DFB"/>
    <w:rsid w:val="00D67926"/>
    <w:rsid w:val="00D878BF"/>
    <w:rsid w:val="00DD6237"/>
    <w:rsid w:val="00DE2FA6"/>
    <w:rsid w:val="00E01F23"/>
    <w:rsid w:val="00E50033"/>
    <w:rsid w:val="00E722FE"/>
    <w:rsid w:val="00E767E7"/>
    <w:rsid w:val="00E936DA"/>
    <w:rsid w:val="00E97503"/>
    <w:rsid w:val="00EA660A"/>
    <w:rsid w:val="00EB2395"/>
    <w:rsid w:val="00EB299E"/>
    <w:rsid w:val="00EC45BD"/>
    <w:rsid w:val="00EC6F3A"/>
    <w:rsid w:val="00ED26B9"/>
    <w:rsid w:val="00EE2A7A"/>
    <w:rsid w:val="00F0066E"/>
    <w:rsid w:val="00F136A4"/>
    <w:rsid w:val="00F35977"/>
    <w:rsid w:val="00F420EF"/>
    <w:rsid w:val="00F76205"/>
    <w:rsid w:val="00F90D1C"/>
    <w:rsid w:val="00F91ABB"/>
    <w:rsid w:val="00FA5926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73029B"/>
    <w:pPr>
      <w:spacing w:before="90" w:after="90"/>
    </w:pPr>
  </w:style>
  <w:style w:type="character" w:customStyle="1" w:styleId="c1">
    <w:name w:val="c1"/>
    <w:uiPriority w:val="99"/>
    <w:rsid w:val="0073029B"/>
    <w:rPr>
      <w:rFonts w:cs="Times New Roman"/>
    </w:rPr>
  </w:style>
  <w:style w:type="paragraph" w:customStyle="1" w:styleId="c4c24">
    <w:name w:val="c4 c24"/>
    <w:basedOn w:val="a"/>
    <w:uiPriority w:val="99"/>
    <w:rsid w:val="0073029B"/>
    <w:pPr>
      <w:spacing w:before="90" w:after="90"/>
    </w:pPr>
  </w:style>
  <w:style w:type="character" w:customStyle="1" w:styleId="c2c5">
    <w:name w:val="c2 c5"/>
    <w:uiPriority w:val="99"/>
    <w:rsid w:val="0073029B"/>
    <w:rPr>
      <w:rFonts w:cs="Times New Roman"/>
    </w:rPr>
  </w:style>
  <w:style w:type="character" w:customStyle="1" w:styleId="c1c5">
    <w:name w:val="c1 c5"/>
    <w:uiPriority w:val="99"/>
    <w:rsid w:val="0073029B"/>
    <w:rPr>
      <w:rFonts w:cs="Times New Roman"/>
    </w:rPr>
  </w:style>
  <w:style w:type="paragraph" w:customStyle="1" w:styleId="c3">
    <w:name w:val="c3"/>
    <w:basedOn w:val="a"/>
    <w:uiPriority w:val="99"/>
    <w:rsid w:val="0073029B"/>
    <w:pPr>
      <w:spacing w:before="90" w:after="90"/>
    </w:pPr>
  </w:style>
  <w:style w:type="paragraph" w:customStyle="1" w:styleId="c20">
    <w:name w:val="c20"/>
    <w:basedOn w:val="a"/>
    <w:uiPriority w:val="99"/>
    <w:rsid w:val="0073029B"/>
    <w:pPr>
      <w:spacing w:before="90" w:after="90"/>
    </w:pPr>
  </w:style>
  <w:style w:type="paragraph" w:customStyle="1" w:styleId="ParagraphStyle">
    <w:name w:val="Paragraph Style"/>
    <w:uiPriority w:val="99"/>
    <w:rsid w:val="0073029B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3">
    <w:name w:val="Normal (Web)"/>
    <w:basedOn w:val="a"/>
    <w:uiPriority w:val="99"/>
    <w:rsid w:val="0073029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302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rsid w:val="002D3135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2757E4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D3135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166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667F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66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667F6"/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rsid w:val="00197AA6"/>
    <w:pPr>
      <w:spacing w:before="100" w:beforeAutospacing="1" w:after="100" w:afterAutospacing="1"/>
    </w:pPr>
  </w:style>
  <w:style w:type="character" w:customStyle="1" w:styleId="c16">
    <w:name w:val="c16"/>
    <w:basedOn w:val="a0"/>
    <w:rsid w:val="00197AA6"/>
  </w:style>
  <w:style w:type="character" w:customStyle="1" w:styleId="c2">
    <w:name w:val="c2"/>
    <w:basedOn w:val="a0"/>
    <w:rsid w:val="00197AA6"/>
  </w:style>
  <w:style w:type="paragraph" w:customStyle="1" w:styleId="c33">
    <w:name w:val="c33"/>
    <w:basedOn w:val="a"/>
    <w:rsid w:val="00197AA6"/>
    <w:pPr>
      <w:spacing w:before="100" w:beforeAutospacing="1" w:after="100" w:afterAutospacing="1"/>
    </w:pPr>
  </w:style>
  <w:style w:type="character" w:customStyle="1" w:styleId="c25">
    <w:name w:val="c25"/>
    <w:basedOn w:val="a0"/>
    <w:rsid w:val="00197AA6"/>
  </w:style>
  <w:style w:type="character" w:styleId="ab">
    <w:name w:val="Hyperlink"/>
    <w:uiPriority w:val="99"/>
    <w:unhideWhenUsed/>
    <w:rsid w:val="00FE34E7"/>
    <w:rPr>
      <w:color w:val="0000FF"/>
      <w:u w:val="single"/>
    </w:rPr>
  </w:style>
  <w:style w:type="paragraph" w:styleId="ac">
    <w:name w:val="No Spacing"/>
    <w:uiPriority w:val="1"/>
    <w:qFormat/>
    <w:rsid w:val="002A01D9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E2B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E2B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80</cp:revision>
  <cp:lastPrinted>2019-08-29T15:34:00Z</cp:lastPrinted>
  <dcterms:created xsi:type="dcterms:W3CDTF">2017-05-01T18:06:00Z</dcterms:created>
  <dcterms:modified xsi:type="dcterms:W3CDTF">2022-10-20T10:22:00Z</dcterms:modified>
</cp:coreProperties>
</file>